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9715" w14:textId="14EE9A62" w:rsidR="006661A6" w:rsidRPr="00552FF5" w:rsidRDefault="00D908EA" w:rsidP="002D50D9">
      <w:pPr>
        <w:rPr>
          <w:rFonts w:ascii="Arial" w:eastAsiaTheme="minorHAnsi" w:hAnsi="Arial" w:cs="Arial"/>
          <w:b/>
          <w:color w:val="339933"/>
          <w:sz w:val="36"/>
          <w:szCs w:val="22"/>
          <w:lang w:eastAsia="en-US"/>
        </w:rPr>
      </w:pPr>
      <w:r w:rsidRPr="00552FF5">
        <w:rPr>
          <w:rFonts w:ascii="Arial" w:eastAsiaTheme="minorHAnsi" w:hAnsi="Arial" w:cs="Arial"/>
          <w:b/>
          <w:color w:val="339933"/>
          <w:sz w:val="36"/>
          <w:szCs w:val="22"/>
          <w:lang w:eastAsia="en-US"/>
        </w:rPr>
        <w:t>Projectleider</w:t>
      </w:r>
      <w:r w:rsidR="005E3E7D" w:rsidRPr="00552FF5">
        <w:rPr>
          <w:rFonts w:ascii="Arial" w:eastAsiaTheme="minorHAnsi" w:hAnsi="Arial" w:cs="Arial"/>
          <w:b/>
          <w:color w:val="339933"/>
          <w:sz w:val="36"/>
          <w:szCs w:val="22"/>
          <w:lang w:eastAsia="en-US"/>
        </w:rPr>
        <w:t xml:space="preserve"> doorontwikkeling </w:t>
      </w:r>
      <w:r w:rsidR="006661A6" w:rsidRPr="00552FF5">
        <w:rPr>
          <w:rFonts w:ascii="Arial" w:eastAsiaTheme="minorHAnsi" w:hAnsi="Arial" w:cs="Arial"/>
          <w:b/>
          <w:color w:val="339933"/>
          <w:sz w:val="36"/>
          <w:szCs w:val="22"/>
          <w:lang w:eastAsia="en-US"/>
        </w:rPr>
        <w:t>Signaleren, Toeleiden en Casusregie (</w:t>
      </w:r>
      <w:r w:rsidR="005E3E7D" w:rsidRPr="00552FF5">
        <w:rPr>
          <w:rFonts w:ascii="Arial" w:eastAsiaTheme="minorHAnsi" w:hAnsi="Arial" w:cs="Arial"/>
          <w:b/>
          <w:color w:val="339933"/>
          <w:sz w:val="36"/>
          <w:szCs w:val="22"/>
          <w:lang w:eastAsia="en-US"/>
        </w:rPr>
        <w:t>STC</w:t>
      </w:r>
      <w:r w:rsidR="006661A6" w:rsidRPr="00552FF5">
        <w:rPr>
          <w:rFonts w:ascii="Arial" w:eastAsiaTheme="minorHAnsi" w:hAnsi="Arial" w:cs="Arial"/>
          <w:b/>
          <w:color w:val="339933"/>
          <w:sz w:val="36"/>
          <w:szCs w:val="22"/>
          <w:lang w:eastAsia="en-US"/>
        </w:rPr>
        <w:t>)</w:t>
      </w:r>
    </w:p>
    <w:p w14:paraId="3917ABB7" w14:textId="77777777" w:rsidR="00552FF5" w:rsidRDefault="00552FF5" w:rsidP="002D50D9">
      <w:pPr>
        <w:rPr>
          <w:rFonts w:ascii="Arial" w:hAnsi="Arial" w:cs="Arial"/>
          <w:b/>
          <w:sz w:val="32"/>
          <w:szCs w:val="32"/>
        </w:rPr>
      </w:pPr>
    </w:p>
    <w:p w14:paraId="5C234FF7" w14:textId="77777777" w:rsidR="00552FF5" w:rsidRPr="00552FF5" w:rsidRDefault="00552FF5" w:rsidP="00552FF5">
      <w:pPr>
        <w:rPr>
          <w:rFonts w:ascii="Arial" w:hAnsi="Arial" w:cs="Arial"/>
          <w:sz w:val="20"/>
          <w:szCs w:val="20"/>
        </w:rPr>
      </w:pPr>
      <w:r w:rsidRPr="006661A6">
        <w:rPr>
          <w:rFonts w:ascii="Arial" w:hAnsi="Arial" w:cs="Arial"/>
          <w:sz w:val="20"/>
          <w:szCs w:val="20"/>
        </w:rPr>
        <w:t>Maatschappelijke Ontwikkeling</w:t>
      </w:r>
    </w:p>
    <w:p w14:paraId="51BF9CC8" w14:textId="77777777" w:rsidR="00552FF5" w:rsidRDefault="00552FF5" w:rsidP="00552FF5">
      <w:pPr>
        <w:pStyle w:val="Kop2"/>
      </w:pPr>
      <w:r>
        <w:t>Ons aanbod</w:t>
      </w:r>
    </w:p>
    <w:p w14:paraId="3EEE8DA2" w14:textId="77777777" w:rsidR="00552FF5" w:rsidRPr="00552FF5" w:rsidRDefault="00552FF5" w:rsidP="00552FF5">
      <w:pPr>
        <w:rPr>
          <w:lang w:eastAsia="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52FF5" w:rsidRPr="00BB5ABD" w14:paraId="348D350A" w14:textId="77777777" w:rsidTr="00A331A0">
        <w:tc>
          <w:tcPr>
            <w:tcW w:w="3086" w:type="dxa"/>
          </w:tcPr>
          <w:p w14:paraId="60BC45AF" w14:textId="77777777" w:rsidR="00552FF5" w:rsidRPr="00A331A0" w:rsidRDefault="00552FF5" w:rsidP="00552FF5">
            <w:pPr>
              <w:outlineLvl w:val="0"/>
              <w:rPr>
                <w:rFonts w:ascii="Arial" w:hAnsi="Arial" w:cs="Arial"/>
                <w:b/>
                <w:bCs/>
                <w:sz w:val="20"/>
                <w:szCs w:val="20"/>
              </w:rPr>
            </w:pPr>
            <w:r w:rsidRPr="00A331A0">
              <w:rPr>
                <w:rFonts w:ascii="Arial" w:hAnsi="Arial" w:cs="Arial"/>
                <w:b/>
                <w:bCs/>
                <w:sz w:val="20"/>
                <w:szCs w:val="20"/>
              </w:rPr>
              <w:t>Werklocatie:</w:t>
            </w:r>
          </w:p>
        </w:tc>
        <w:tc>
          <w:tcPr>
            <w:tcW w:w="5295" w:type="dxa"/>
          </w:tcPr>
          <w:p w14:paraId="31CA2F81" w14:textId="5317DBDB" w:rsidR="00552FF5" w:rsidRPr="00552FF5" w:rsidRDefault="00F64EF2" w:rsidP="00552FF5">
            <w:pPr>
              <w:outlineLvl w:val="0"/>
              <w:rPr>
                <w:rFonts w:ascii="Arial" w:hAnsi="Arial" w:cs="Arial"/>
                <w:sz w:val="20"/>
                <w:szCs w:val="20"/>
              </w:rPr>
            </w:pPr>
            <w:r w:rsidRPr="00A331A0">
              <w:rPr>
                <w:rFonts w:ascii="Arial" w:hAnsi="Arial" w:cs="Arial"/>
                <w:sz w:val="20"/>
                <w:szCs w:val="20"/>
              </w:rPr>
              <w:t>Standplaats Timmerhuis, Rotterdam</w:t>
            </w:r>
            <w:r w:rsidR="00552FF5" w:rsidRPr="00A331A0">
              <w:rPr>
                <w:rFonts w:ascii="Arial" w:hAnsi="Arial" w:cs="Arial"/>
                <w:sz w:val="20"/>
                <w:szCs w:val="20"/>
              </w:rPr>
              <w:t xml:space="preserve"> (</w:t>
            </w:r>
            <w:r w:rsidR="00A331A0">
              <w:rPr>
                <w:rFonts w:ascii="Arial" w:hAnsi="Arial" w:cs="Arial"/>
                <w:sz w:val="20"/>
                <w:szCs w:val="20"/>
              </w:rPr>
              <w:t xml:space="preserve">vanuit huis </w:t>
            </w:r>
            <w:r w:rsidR="00552FF5" w:rsidRPr="00A331A0">
              <w:rPr>
                <w:rFonts w:ascii="Arial" w:hAnsi="Arial" w:cs="Arial"/>
                <w:sz w:val="20"/>
                <w:szCs w:val="20"/>
              </w:rPr>
              <w:t>zolang corona-maatregelen gelden)</w:t>
            </w:r>
          </w:p>
        </w:tc>
      </w:tr>
      <w:tr w:rsidR="00552FF5" w:rsidRPr="00BB5ABD" w14:paraId="223F31DA" w14:textId="77777777" w:rsidTr="00A331A0">
        <w:tc>
          <w:tcPr>
            <w:tcW w:w="3086" w:type="dxa"/>
          </w:tcPr>
          <w:p w14:paraId="28389DEC"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Startdatum:</w:t>
            </w:r>
          </w:p>
        </w:tc>
        <w:tc>
          <w:tcPr>
            <w:tcW w:w="5295" w:type="dxa"/>
          </w:tcPr>
          <w:p w14:paraId="1F0F1FAF" w14:textId="3D60C78E" w:rsidR="00552FF5" w:rsidRPr="00552FF5" w:rsidRDefault="00552FF5" w:rsidP="00552FF5">
            <w:pPr>
              <w:outlineLvl w:val="0"/>
              <w:rPr>
                <w:rFonts w:ascii="Arial" w:hAnsi="Arial" w:cs="Arial"/>
                <w:sz w:val="20"/>
                <w:szCs w:val="20"/>
              </w:rPr>
            </w:pPr>
            <w:r w:rsidRPr="00552FF5">
              <w:rPr>
                <w:rFonts w:ascii="Arial" w:hAnsi="Arial" w:cs="Arial"/>
                <w:sz w:val="20"/>
                <w:szCs w:val="20"/>
              </w:rPr>
              <w:t xml:space="preserve">Z.s.m., naar verwachting </w:t>
            </w:r>
            <w:r w:rsidR="0028442C">
              <w:rPr>
                <w:rFonts w:ascii="Arial" w:hAnsi="Arial" w:cs="Arial"/>
                <w:sz w:val="20"/>
                <w:szCs w:val="20"/>
              </w:rPr>
              <w:t>juli</w:t>
            </w:r>
            <w:r>
              <w:rPr>
                <w:rFonts w:ascii="Arial" w:hAnsi="Arial" w:cs="Arial"/>
                <w:sz w:val="20"/>
                <w:szCs w:val="20"/>
              </w:rPr>
              <w:t xml:space="preserve"> </w:t>
            </w:r>
            <w:r w:rsidRPr="00552FF5">
              <w:rPr>
                <w:rFonts w:ascii="Arial" w:hAnsi="Arial" w:cs="Arial"/>
                <w:sz w:val="20"/>
                <w:szCs w:val="20"/>
              </w:rPr>
              <w:t>2020</w:t>
            </w:r>
          </w:p>
        </w:tc>
      </w:tr>
      <w:tr w:rsidR="00552FF5" w:rsidRPr="00BB5ABD" w14:paraId="64D1D8CB" w14:textId="77777777" w:rsidTr="00A331A0">
        <w:tc>
          <w:tcPr>
            <w:tcW w:w="3086" w:type="dxa"/>
          </w:tcPr>
          <w:p w14:paraId="6D68314A"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Aantal medewerkers:</w:t>
            </w:r>
          </w:p>
        </w:tc>
        <w:tc>
          <w:tcPr>
            <w:tcW w:w="5295" w:type="dxa"/>
          </w:tcPr>
          <w:p w14:paraId="5137CD75" w14:textId="77777777" w:rsidR="00552FF5" w:rsidRPr="00552FF5" w:rsidRDefault="00552FF5" w:rsidP="00552FF5">
            <w:pPr>
              <w:outlineLvl w:val="0"/>
              <w:rPr>
                <w:rFonts w:ascii="Arial" w:hAnsi="Arial" w:cs="Arial"/>
                <w:sz w:val="20"/>
                <w:szCs w:val="20"/>
              </w:rPr>
            </w:pPr>
            <w:r w:rsidRPr="00552FF5">
              <w:rPr>
                <w:rFonts w:ascii="Arial" w:hAnsi="Arial" w:cs="Arial"/>
                <w:sz w:val="20"/>
                <w:szCs w:val="20"/>
              </w:rPr>
              <w:t>1</w:t>
            </w:r>
          </w:p>
        </w:tc>
      </w:tr>
      <w:tr w:rsidR="00552FF5" w14:paraId="3B089D6D" w14:textId="77777777" w:rsidTr="00A331A0">
        <w:tc>
          <w:tcPr>
            <w:tcW w:w="3086" w:type="dxa"/>
          </w:tcPr>
          <w:p w14:paraId="6176D509"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Uren per week:</w:t>
            </w:r>
          </w:p>
        </w:tc>
        <w:tc>
          <w:tcPr>
            <w:tcW w:w="5295" w:type="dxa"/>
          </w:tcPr>
          <w:p w14:paraId="26D7ACB0" w14:textId="77777777" w:rsidR="00552FF5" w:rsidRPr="00552FF5" w:rsidRDefault="00552FF5" w:rsidP="00552FF5">
            <w:pPr>
              <w:outlineLvl w:val="0"/>
              <w:rPr>
                <w:rFonts w:ascii="Arial" w:hAnsi="Arial" w:cs="Arial"/>
                <w:sz w:val="20"/>
                <w:szCs w:val="20"/>
              </w:rPr>
            </w:pPr>
            <w:r>
              <w:rPr>
                <w:rFonts w:ascii="Arial" w:hAnsi="Arial" w:cs="Arial"/>
                <w:sz w:val="20"/>
                <w:szCs w:val="20"/>
              </w:rPr>
              <w:t>36</w:t>
            </w:r>
          </w:p>
        </w:tc>
      </w:tr>
      <w:tr w:rsidR="00552FF5" w:rsidRPr="00BB5ABD" w14:paraId="427F6E97" w14:textId="77777777" w:rsidTr="00A331A0">
        <w:tc>
          <w:tcPr>
            <w:tcW w:w="3086" w:type="dxa"/>
          </w:tcPr>
          <w:p w14:paraId="548C2EFF"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Duur opdracht:</w:t>
            </w:r>
          </w:p>
        </w:tc>
        <w:tc>
          <w:tcPr>
            <w:tcW w:w="5295" w:type="dxa"/>
          </w:tcPr>
          <w:p w14:paraId="20F3C2A8" w14:textId="62D4447C" w:rsidR="00552FF5" w:rsidRPr="00552FF5" w:rsidRDefault="00552FF5" w:rsidP="00552FF5">
            <w:pPr>
              <w:outlineLvl w:val="0"/>
              <w:rPr>
                <w:rFonts w:ascii="Arial" w:hAnsi="Arial" w:cs="Arial"/>
                <w:sz w:val="20"/>
                <w:szCs w:val="20"/>
              </w:rPr>
            </w:pPr>
            <w:r w:rsidRPr="00552FF5">
              <w:rPr>
                <w:rFonts w:ascii="Arial" w:hAnsi="Arial" w:cs="Arial"/>
                <w:sz w:val="20"/>
                <w:szCs w:val="20"/>
              </w:rPr>
              <w:t xml:space="preserve">t/m </w:t>
            </w:r>
            <w:r>
              <w:rPr>
                <w:rFonts w:ascii="Arial" w:hAnsi="Arial" w:cs="Arial"/>
                <w:sz w:val="20"/>
                <w:szCs w:val="20"/>
              </w:rPr>
              <w:t>31-12-202</w:t>
            </w:r>
            <w:r w:rsidR="00F64EF2">
              <w:rPr>
                <w:rFonts w:ascii="Arial" w:hAnsi="Arial" w:cs="Arial"/>
                <w:sz w:val="20"/>
                <w:szCs w:val="20"/>
              </w:rPr>
              <w:t>0</w:t>
            </w:r>
          </w:p>
        </w:tc>
      </w:tr>
      <w:tr w:rsidR="00552FF5" w:rsidRPr="00BB5ABD" w14:paraId="4669867B" w14:textId="77777777" w:rsidTr="00A331A0">
        <w:tc>
          <w:tcPr>
            <w:tcW w:w="3086" w:type="dxa"/>
          </w:tcPr>
          <w:p w14:paraId="2DC25C3E"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Verlengingsopties:</w:t>
            </w:r>
          </w:p>
        </w:tc>
        <w:tc>
          <w:tcPr>
            <w:tcW w:w="5295" w:type="dxa"/>
          </w:tcPr>
          <w:p w14:paraId="145971A5" w14:textId="77777777" w:rsidR="00552FF5" w:rsidRPr="00552FF5" w:rsidRDefault="00552FF5" w:rsidP="00552FF5">
            <w:pPr>
              <w:outlineLvl w:val="0"/>
              <w:rPr>
                <w:rFonts w:ascii="Arial" w:hAnsi="Arial" w:cs="Arial"/>
                <w:sz w:val="20"/>
                <w:szCs w:val="20"/>
              </w:rPr>
            </w:pPr>
            <w:r w:rsidRPr="00552FF5">
              <w:rPr>
                <w:rFonts w:ascii="Arial" w:hAnsi="Arial" w:cs="Arial"/>
                <w:sz w:val="20"/>
                <w:szCs w:val="20"/>
              </w:rPr>
              <w:t>1 x 6 maanden</w:t>
            </w:r>
          </w:p>
        </w:tc>
      </w:tr>
      <w:tr w:rsidR="00552FF5" w:rsidRPr="00BB5ABD" w14:paraId="6AF2F1FF" w14:textId="77777777" w:rsidTr="00A331A0">
        <w:tc>
          <w:tcPr>
            <w:tcW w:w="3086" w:type="dxa"/>
          </w:tcPr>
          <w:p w14:paraId="5958F7B8"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FSK:</w:t>
            </w:r>
          </w:p>
          <w:p w14:paraId="45244248"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Geschikt voor ZZP-er:</w:t>
            </w:r>
          </w:p>
        </w:tc>
        <w:tc>
          <w:tcPr>
            <w:tcW w:w="5295" w:type="dxa"/>
          </w:tcPr>
          <w:p w14:paraId="1B0FA857" w14:textId="50DC5DA2" w:rsidR="00552FF5" w:rsidRPr="00552FF5" w:rsidRDefault="00F64EF2" w:rsidP="00552FF5">
            <w:pPr>
              <w:outlineLvl w:val="0"/>
              <w:rPr>
                <w:rFonts w:ascii="Arial" w:hAnsi="Arial" w:cs="Arial"/>
                <w:sz w:val="20"/>
                <w:szCs w:val="20"/>
              </w:rPr>
            </w:pPr>
            <w:r>
              <w:rPr>
                <w:rFonts w:ascii="Arial" w:hAnsi="Arial" w:cs="Arial"/>
                <w:sz w:val="20"/>
                <w:szCs w:val="20"/>
              </w:rPr>
              <w:t>12-13</w:t>
            </w:r>
          </w:p>
          <w:p w14:paraId="42B9BF76" w14:textId="77777777" w:rsidR="00552FF5" w:rsidRPr="00552FF5" w:rsidRDefault="00552FF5" w:rsidP="00552FF5">
            <w:pPr>
              <w:outlineLvl w:val="0"/>
              <w:rPr>
                <w:rFonts w:ascii="Arial" w:hAnsi="Arial" w:cs="Arial"/>
                <w:sz w:val="20"/>
                <w:szCs w:val="20"/>
              </w:rPr>
            </w:pPr>
            <w:r>
              <w:rPr>
                <w:rFonts w:ascii="Arial" w:hAnsi="Arial" w:cs="Arial"/>
                <w:sz w:val="20"/>
                <w:szCs w:val="20"/>
              </w:rPr>
              <w:t>Nee</w:t>
            </w:r>
          </w:p>
        </w:tc>
      </w:tr>
      <w:tr w:rsidR="00552FF5" w:rsidRPr="00BB5ABD" w14:paraId="0C504EEA" w14:textId="77777777" w:rsidTr="00A331A0">
        <w:tc>
          <w:tcPr>
            <w:tcW w:w="3086" w:type="dxa"/>
          </w:tcPr>
          <w:p w14:paraId="053AC591"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Data voor verificatiegesprek:</w:t>
            </w:r>
          </w:p>
        </w:tc>
        <w:tc>
          <w:tcPr>
            <w:tcW w:w="5295" w:type="dxa"/>
          </w:tcPr>
          <w:p w14:paraId="3AB9FDF4" w14:textId="77777777" w:rsidR="00552FF5" w:rsidRPr="00552FF5" w:rsidRDefault="00552FF5" w:rsidP="00552FF5">
            <w:pPr>
              <w:outlineLvl w:val="0"/>
              <w:rPr>
                <w:rFonts w:ascii="Arial" w:hAnsi="Arial" w:cs="Arial"/>
                <w:sz w:val="20"/>
                <w:szCs w:val="20"/>
              </w:rPr>
            </w:pPr>
            <w:r>
              <w:rPr>
                <w:rFonts w:ascii="Arial" w:hAnsi="Arial" w:cs="Arial"/>
                <w:sz w:val="20"/>
                <w:szCs w:val="20"/>
              </w:rPr>
              <w:t>n.t.b.</w:t>
            </w:r>
          </w:p>
        </w:tc>
      </w:tr>
      <w:tr w:rsidR="00552FF5" w:rsidRPr="00BB5ABD" w14:paraId="1E28D8A3" w14:textId="77777777" w:rsidTr="00A331A0">
        <w:tc>
          <w:tcPr>
            <w:tcW w:w="3086" w:type="dxa"/>
          </w:tcPr>
          <w:p w14:paraId="7FF00F3E"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Tariefrange:</w:t>
            </w:r>
          </w:p>
        </w:tc>
        <w:tc>
          <w:tcPr>
            <w:tcW w:w="5295" w:type="dxa"/>
          </w:tcPr>
          <w:p w14:paraId="3785AC1E" w14:textId="0B80E338" w:rsidR="00552FF5" w:rsidRPr="00552FF5" w:rsidRDefault="00F64EF2" w:rsidP="00552FF5">
            <w:pPr>
              <w:outlineLvl w:val="0"/>
              <w:rPr>
                <w:rFonts w:ascii="Arial" w:hAnsi="Arial" w:cs="Arial"/>
                <w:sz w:val="20"/>
                <w:szCs w:val="20"/>
              </w:rPr>
            </w:pPr>
            <w:r>
              <w:rPr>
                <w:rFonts w:ascii="Arial" w:hAnsi="Arial" w:cs="Arial"/>
                <w:sz w:val="20"/>
                <w:szCs w:val="20"/>
              </w:rPr>
              <w:t>95€-105€</w:t>
            </w:r>
          </w:p>
        </w:tc>
      </w:tr>
      <w:tr w:rsidR="00552FF5" w:rsidRPr="00BB5ABD" w14:paraId="327455D6" w14:textId="77777777" w:rsidTr="00A331A0">
        <w:trPr>
          <w:trHeight w:val="386"/>
        </w:trPr>
        <w:tc>
          <w:tcPr>
            <w:tcW w:w="3086" w:type="dxa"/>
          </w:tcPr>
          <w:p w14:paraId="200BA19C" w14:textId="77777777" w:rsidR="00552FF5" w:rsidRPr="00552FF5" w:rsidRDefault="00552FF5" w:rsidP="00552FF5">
            <w:pPr>
              <w:outlineLvl w:val="0"/>
              <w:rPr>
                <w:rFonts w:ascii="Arial" w:hAnsi="Arial" w:cs="Arial"/>
                <w:b/>
                <w:bCs/>
                <w:sz w:val="20"/>
                <w:szCs w:val="20"/>
              </w:rPr>
            </w:pPr>
            <w:r w:rsidRPr="00552FF5">
              <w:rPr>
                <w:rFonts w:ascii="Arial" w:hAnsi="Arial" w:cs="Arial"/>
                <w:b/>
                <w:bCs/>
                <w:sz w:val="20"/>
                <w:szCs w:val="20"/>
              </w:rPr>
              <w:t>Verhouding prijs/kwaliteit:</w:t>
            </w:r>
          </w:p>
        </w:tc>
        <w:tc>
          <w:tcPr>
            <w:tcW w:w="5295" w:type="dxa"/>
          </w:tcPr>
          <w:p w14:paraId="7943A094" w14:textId="77777777" w:rsidR="00552FF5" w:rsidRPr="00552FF5" w:rsidRDefault="00552FF5" w:rsidP="00552FF5">
            <w:pPr>
              <w:outlineLvl w:val="0"/>
              <w:rPr>
                <w:rFonts w:ascii="Arial" w:hAnsi="Arial" w:cs="Arial"/>
                <w:sz w:val="20"/>
                <w:szCs w:val="20"/>
              </w:rPr>
            </w:pPr>
            <w:r w:rsidRPr="00552FF5">
              <w:rPr>
                <w:rFonts w:ascii="Arial" w:hAnsi="Arial" w:cs="Arial"/>
                <w:sz w:val="20"/>
                <w:szCs w:val="20"/>
              </w:rPr>
              <w:t>20% - 80%</w:t>
            </w:r>
          </w:p>
        </w:tc>
      </w:tr>
    </w:tbl>
    <w:p w14:paraId="340DC730" w14:textId="77777777" w:rsidR="006661A6" w:rsidRDefault="006661A6" w:rsidP="002D50D9">
      <w:pPr>
        <w:rPr>
          <w:rFonts w:ascii="Arial" w:hAnsi="Arial" w:cs="Arial"/>
          <w:sz w:val="20"/>
          <w:szCs w:val="20"/>
        </w:rPr>
      </w:pPr>
    </w:p>
    <w:p w14:paraId="0F9F4B1E" w14:textId="77777777" w:rsidR="00552FF5" w:rsidRDefault="00552FF5" w:rsidP="00552FF5">
      <w:pPr>
        <w:pStyle w:val="Kop2"/>
      </w:pPr>
      <w:r>
        <w:t>De opdracht</w:t>
      </w:r>
    </w:p>
    <w:p w14:paraId="6D1166BB" w14:textId="77777777" w:rsidR="0070123D" w:rsidRPr="0070123D" w:rsidRDefault="00532EAE" w:rsidP="002D50D9">
      <w:pPr>
        <w:outlineLvl w:val="0"/>
        <w:rPr>
          <w:rFonts w:ascii="Arial" w:hAnsi="Arial" w:cs="Arial"/>
          <w:b/>
          <w:bCs/>
          <w:sz w:val="20"/>
          <w:szCs w:val="20"/>
        </w:rPr>
      </w:pPr>
      <w:r>
        <w:rPr>
          <w:rFonts w:ascii="Arial" w:hAnsi="Arial" w:cs="Arial"/>
          <w:b/>
          <w:bCs/>
          <w:sz w:val="20"/>
          <w:szCs w:val="20"/>
        </w:rPr>
        <w:t>Organisatie</w:t>
      </w:r>
    </w:p>
    <w:p w14:paraId="4F9F13E9" w14:textId="77777777" w:rsidR="001A6D80" w:rsidRPr="001A6D80" w:rsidRDefault="001A6D80" w:rsidP="001A6D80">
      <w:pPr>
        <w:outlineLvl w:val="0"/>
        <w:rPr>
          <w:rFonts w:ascii="Arial" w:hAnsi="Arial" w:cs="Arial"/>
          <w:sz w:val="20"/>
          <w:szCs w:val="20"/>
        </w:rPr>
      </w:pPr>
      <w:r w:rsidRPr="001A6D80">
        <w:rPr>
          <w:rFonts w:ascii="Arial" w:hAnsi="Arial" w:cs="Arial"/>
          <w:sz w:val="20"/>
          <w:szCs w:val="20"/>
        </w:rPr>
        <w:t xml:space="preserve">Ingegeven door de decentralisatie van de AWBZ en Jeugdwet en de kaders van het collegeakkoord, is </w:t>
      </w:r>
      <w:r>
        <w:rPr>
          <w:rFonts w:ascii="Arial" w:hAnsi="Arial" w:cs="Arial"/>
          <w:sz w:val="20"/>
          <w:szCs w:val="20"/>
        </w:rPr>
        <w:t>i</w:t>
      </w:r>
      <w:r w:rsidRPr="001A6D80">
        <w:rPr>
          <w:rFonts w:ascii="Arial" w:hAnsi="Arial" w:cs="Arial"/>
          <w:sz w:val="20"/>
          <w:szCs w:val="20"/>
        </w:rPr>
        <w:t xml:space="preserve">n </w:t>
      </w:r>
      <w:r>
        <w:rPr>
          <w:rFonts w:ascii="Arial" w:hAnsi="Arial" w:cs="Arial"/>
          <w:sz w:val="20"/>
          <w:szCs w:val="20"/>
        </w:rPr>
        <w:t xml:space="preserve">2015 in </w:t>
      </w:r>
      <w:r w:rsidR="00876B24">
        <w:rPr>
          <w:rFonts w:ascii="Arial" w:hAnsi="Arial" w:cs="Arial"/>
          <w:sz w:val="20"/>
          <w:szCs w:val="20"/>
        </w:rPr>
        <w:t xml:space="preserve">het cluster Maatschappelijke Ontwikkeling (MO) van </w:t>
      </w:r>
      <w:r w:rsidRPr="001A6D80">
        <w:rPr>
          <w:rFonts w:ascii="Arial" w:hAnsi="Arial" w:cs="Arial"/>
          <w:sz w:val="20"/>
          <w:szCs w:val="20"/>
        </w:rPr>
        <w:t>de gemeente Rotterdam</w:t>
      </w:r>
      <w:r w:rsidR="00876B24">
        <w:rPr>
          <w:rFonts w:ascii="Arial" w:hAnsi="Arial" w:cs="Arial"/>
          <w:sz w:val="20"/>
          <w:szCs w:val="20"/>
        </w:rPr>
        <w:t xml:space="preserve"> </w:t>
      </w:r>
      <w:r w:rsidRPr="001A6D80">
        <w:rPr>
          <w:rFonts w:ascii="Arial" w:hAnsi="Arial" w:cs="Arial"/>
          <w:sz w:val="20"/>
          <w:szCs w:val="20"/>
        </w:rPr>
        <w:t>een enorme organisatieverandering doorgevoerd. De grote vera</w:t>
      </w:r>
      <w:r w:rsidR="00FD3FEB">
        <w:rPr>
          <w:rFonts w:ascii="Arial" w:hAnsi="Arial" w:cs="Arial"/>
          <w:sz w:val="20"/>
          <w:szCs w:val="20"/>
        </w:rPr>
        <w:t xml:space="preserve">nderingen op het gebied van wet- en </w:t>
      </w:r>
      <w:r w:rsidRPr="001A6D80">
        <w:rPr>
          <w:rFonts w:ascii="Arial" w:hAnsi="Arial" w:cs="Arial"/>
          <w:sz w:val="20"/>
          <w:szCs w:val="20"/>
        </w:rPr>
        <w:t>regelgeving hebben zich vertaald in nieuw beleid, een doorvertaling naar gebieds-</w:t>
      </w:r>
      <w:r w:rsidR="00FD3FEB">
        <w:rPr>
          <w:rFonts w:ascii="Arial" w:hAnsi="Arial" w:cs="Arial"/>
          <w:sz w:val="20"/>
          <w:szCs w:val="20"/>
        </w:rPr>
        <w:t xml:space="preserve"> en </w:t>
      </w:r>
      <w:r w:rsidRPr="001A6D80">
        <w:rPr>
          <w:rFonts w:ascii="Arial" w:hAnsi="Arial" w:cs="Arial"/>
          <w:sz w:val="20"/>
          <w:szCs w:val="20"/>
        </w:rPr>
        <w:t>stedelijke producten, vernieuwde en gewijzigde processen, informatievoorziening, rollen en organisatiestructuur. Dit heeft geleid tot een integrale uitvoeringsorganisatie voor (toegang tot) zorg en administratieve afhandeling. Na afronding van de</w:t>
      </w:r>
      <w:r w:rsidR="00CA522D">
        <w:rPr>
          <w:rFonts w:ascii="Arial" w:hAnsi="Arial" w:cs="Arial"/>
          <w:sz w:val="20"/>
          <w:szCs w:val="20"/>
        </w:rPr>
        <w:t>ze</w:t>
      </w:r>
      <w:r w:rsidRPr="001A6D80">
        <w:rPr>
          <w:rFonts w:ascii="Arial" w:hAnsi="Arial" w:cs="Arial"/>
          <w:sz w:val="20"/>
          <w:szCs w:val="20"/>
        </w:rPr>
        <w:t xml:space="preserve"> transitie begin 2015</w:t>
      </w:r>
      <w:r w:rsidR="00CA522D">
        <w:rPr>
          <w:rFonts w:ascii="Arial" w:hAnsi="Arial" w:cs="Arial"/>
          <w:sz w:val="20"/>
          <w:szCs w:val="20"/>
        </w:rPr>
        <w:t>,</w:t>
      </w:r>
      <w:r w:rsidRPr="001A6D80">
        <w:rPr>
          <w:rFonts w:ascii="Arial" w:hAnsi="Arial" w:cs="Arial"/>
          <w:sz w:val="20"/>
          <w:szCs w:val="20"/>
        </w:rPr>
        <w:t xml:space="preserve"> is </w:t>
      </w:r>
      <w:r w:rsidR="00D86275" w:rsidRPr="001A6D80">
        <w:rPr>
          <w:rFonts w:ascii="Arial" w:hAnsi="Arial" w:cs="Arial"/>
          <w:sz w:val="20"/>
          <w:szCs w:val="20"/>
        </w:rPr>
        <w:t>ervoor</w:t>
      </w:r>
      <w:r w:rsidRPr="001A6D80">
        <w:rPr>
          <w:rFonts w:ascii="Arial" w:hAnsi="Arial" w:cs="Arial"/>
          <w:sz w:val="20"/>
          <w:szCs w:val="20"/>
        </w:rPr>
        <w:t xml:space="preserve"> gekozen </w:t>
      </w:r>
      <w:r w:rsidR="006661A6">
        <w:rPr>
          <w:rFonts w:ascii="Arial" w:hAnsi="Arial" w:cs="Arial"/>
          <w:sz w:val="20"/>
          <w:szCs w:val="20"/>
        </w:rPr>
        <w:t xml:space="preserve">om </w:t>
      </w:r>
      <w:r w:rsidRPr="001A6D80">
        <w:rPr>
          <w:rFonts w:ascii="Arial" w:hAnsi="Arial" w:cs="Arial"/>
          <w:sz w:val="20"/>
          <w:szCs w:val="20"/>
        </w:rPr>
        <w:t xml:space="preserve">door te ontwikkelen </w:t>
      </w:r>
      <w:r>
        <w:rPr>
          <w:rFonts w:ascii="Arial" w:hAnsi="Arial" w:cs="Arial"/>
          <w:sz w:val="20"/>
          <w:szCs w:val="20"/>
        </w:rPr>
        <w:t>naar dienstverlening waarbij meer dan in het verleden wordt uitgegaan van de kracht van de Rotterdammer en zijn/haar eigen verantwoordelijkheid bij de oplossing van problemen</w:t>
      </w:r>
      <w:r w:rsidRPr="001A6D80">
        <w:rPr>
          <w:rFonts w:ascii="Arial" w:hAnsi="Arial" w:cs="Arial"/>
          <w:sz w:val="20"/>
          <w:szCs w:val="20"/>
        </w:rPr>
        <w:t xml:space="preserve">. </w:t>
      </w:r>
      <w:r w:rsidR="00A16F7F">
        <w:rPr>
          <w:rFonts w:ascii="Arial" w:hAnsi="Arial" w:cs="Arial"/>
          <w:sz w:val="20"/>
          <w:szCs w:val="20"/>
        </w:rPr>
        <w:t>Vanaf 2016 is Programma Doorontwikkeling Informatie Management, kortweg DIM, bezig met het invoeren van de</w:t>
      </w:r>
      <w:r w:rsidR="00CA522D">
        <w:rPr>
          <w:rFonts w:ascii="Arial" w:hAnsi="Arial" w:cs="Arial"/>
          <w:sz w:val="20"/>
          <w:szCs w:val="20"/>
        </w:rPr>
        <w:t>ze</w:t>
      </w:r>
      <w:r w:rsidR="00A16F7F">
        <w:rPr>
          <w:rFonts w:ascii="Arial" w:hAnsi="Arial" w:cs="Arial"/>
          <w:sz w:val="20"/>
          <w:szCs w:val="20"/>
        </w:rPr>
        <w:t xml:space="preserve"> </w:t>
      </w:r>
      <w:r w:rsidR="00050B46">
        <w:rPr>
          <w:rFonts w:ascii="Arial" w:hAnsi="Arial" w:cs="Arial"/>
          <w:sz w:val="20"/>
          <w:szCs w:val="20"/>
        </w:rPr>
        <w:t>manier van werken</w:t>
      </w:r>
      <w:r w:rsidR="003F23B6">
        <w:rPr>
          <w:rFonts w:ascii="Arial" w:hAnsi="Arial" w:cs="Arial"/>
          <w:sz w:val="20"/>
          <w:szCs w:val="20"/>
        </w:rPr>
        <w:t>.</w:t>
      </w:r>
      <w:r w:rsidR="00CA522D">
        <w:rPr>
          <w:rFonts w:ascii="Arial" w:hAnsi="Arial" w:cs="Arial"/>
          <w:sz w:val="20"/>
          <w:szCs w:val="20"/>
        </w:rPr>
        <w:t xml:space="preserve"> Door het invoeren van een nieuw en </w:t>
      </w:r>
      <w:r w:rsidR="00A16F7F">
        <w:rPr>
          <w:rFonts w:ascii="Arial" w:hAnsi="Arial" w:cs="Arial"/>
          <w:sz w:val="20"/>
          <w:szCs w:val="20"/>
        </w:rPr>
        <w:t xml:space="preserve">eenduidig proces wordt </w:t>
      </w:r>
      <w:r w:rsidRPr="001A6D80">
        <w:rPr>
          <w:rFonts w:ascii="Arial" w:hAnsi="Arial" w:cs="Arial"/>
          <w:sz w:val="20"/>
          <w:szCs w:val="20"/>
        </w:rPr>
        <w:t>de Rotterdammer gerichte aanpak ‘zorg op maat’</w:t>
      </w:r>
      <w:r w:rsidR="00A16F7F">
        <w:rPr>
          <w:rFonts w:ascii="Arial" w:hAnsi="Arial" w:cs="Arial"/>
          <w:sz w:val="20"/>
          <w:szCs w:val="20"/>
        </w:rPr>
        <w:t xml:space="preserve"> en </w:t>
      </w:r>
      <w:r w:rsidRPr="001A6D80">
        <w:rPr>
          <w:rFonts w:ascii="Arial" w:hAnsi="Arial" w:cs="Arial"/>
          <w:sz w:val="20"/>
          <w:szCs w:val="20"/>
        </w:rPr>
        <w:t>dienstverlening op basis van ‘1 gezin, 1 plan, 1 regisseur’</w:t>
      </w:r>
      <w:r w:rsidR="00A16F7F">
        <w:rPr>
          <w:rFonts w:ascii="Arial" w:hAnsi="Arial" w:cs="Arial"/>
          <w:sz w:val="20"/>
          <w:szCs w:val="20"/>
        </w:rPr>
        <w:t xml:space="preserve"> gerealiseerd</w:t>
      </w:r>
      <w:r w:rsidRPr="001A6D80">
        <w:rPr>
          <w:rFonts w:ascii="Arial" w:hAnsi="Arial" w:cs="Arial"/>
          <w:sz w:val="20"/>
          <w:szCs w:val="20"/>
        </w:rPr>
        <w:t xml:space="preserve">. </w:t>
      </w:r>
      <w:r w:rsidR="00A16F7F">
        <w:rPr>
          <w:rFonts w:ascii="Arial" w:hAnsi="Arial" w:cs="Arial"/>
          <w:sz w:val="20"/>
          <w:szCs w:val="20"/>
        </w:rPr>
        <w:t xml:space="preserve">Dit betekent voor </w:t>
      </w:r>
      <w:r w:rsidR="00A16F7F" w:rsidRPr="001A6D80">
        <w:rPr>
          <w:rFonts w:ascii="Arial" w:hAnsi="Arial" w:cs="Arial"/>
          <w:sz w:val="20"/>
          <w:szCs w:val="20"/>
        </w:rPr>
        <w:t>organisatie</w:t>
      </w:r>
      <w:r w:rsidR="00A16F7F">
        <w:rPr>
          <w:rFonts w:ascii="Arial" w:hAnsi="Arial" w:cs="Arial"/>
          <w:sz w:val="20"/>
          <w:szCs w:val="20"/>
        </w:rPr>
        <w:t xml:space="preserve"> en</w:t>
      </w:r>
      <w:r w:rsidR="00A16F7F" w:rsidRPr="001A6D80">
        <w:rPr>
          <w:rFonts w:ascii="Arial" w:hAnsi="Arial" w:cs="Arial"/>
          <w:sz w:val="20"/>
          <w:szCs w:val="20"/>
        </w:rPr>
        <w:t xml:space="preserve"> medewerkers een omslag in </w:t>
      </w:r>
      <w:r w:rsidR="00A16F7F">
        <w:rPr>
          <w:rFonts w:ascii="Arial" w:hAnsi="Arial" w:cs="Arial"/>
          <w:sz w:val="20"/>
          <w:szCs w:val="20"/>
        </w:rPr>
        <w:t xml:space="preserve">het </w:t>
      </w:r>
      <w:r w:rsidR="00A16F7F" w:rsidRPr="001A6D80">
        <w:rPr>
          <w:rFonts w:ascii="Arial" w:hAnsi="Arial" w:cs="Arial"/>
          <w:sz w:val="20"/>
          <w:szCs w:val="20"/>
        </w:rPr>
        <w:t xml:space="preserve">denken en doen </w:t>
      </w:r>
      <w:r w:rsidR="00A16F7F">
        <w:rPr>
          <w:rFonts w:ascii="Arial" w:hAnsi="Arial" w:cs="Arial"/>
          <w:sz w:val="20"/>
          <w:szCs w:val="20"/>
        </w:rPr>
        <w:t xml:space="preserve">en een andere </w:t>
      </w:r>
      <w:r w:rsidRPr="001A6D80">
        <w:rPr>
          <w:rFonts w:ascii="Arial" w:hAnsi="Arial" w:cs="Arial"/>
          <w:sz w:val="20"/>
          <w:szCs w:val="20"/>
        </w:rPr>
        <w:t>manier van werken</w:t>
      </w:r>
      <w:r w:rsidR="00A16F7F">
        <w:rPr>
          <w:rFonts w:ascii="Arial" w:hAnsi="Arial" w:cs="Arial"/>
          <w:sz w:val="20"/>
          <w:szCs w:val="20"/>
        </w:rPr>
        <w:t>.</w:t>
      </w:r>
      <w:r w:rsidRPr="001A6D80">
        <w:rPr>
          <w:rFonts w:ascii="Arial" w:hAnsi="Arial" w:cs="Arial"/>
          <w:sz w:val="20"/>
          <w:szCs w:val="20"/>
        </w:rPr>
        <w:t xml:space="preserve"> </w:t>
      </w:r>
      <w:r w:rsidR="00CA522D">
        <w:rPr>
          <w:rFonts w:ascii="Arial" w:hAnsi="Arial" w:cs="Arial"/>
          <w:sz w:val="20"/>
          <w:szCs w:val="20"/>
        </w:rPr>
        <w:t xml:space="preserve">Hiervoor is </w:t>
      </w:r>
      <w:r w:rsidR="00CA522D" w:rsidRPr="001A6D80">
        <w:rPr>
          <w:rFonts w:ascii="Arial" w:hAnsi="Arial" w:cs="Arial"/>
          <w:sz w:val="20"/>
          <w:szCs w:val="20"/>
        </w:rPr>
        <w:t xml:space="preserve">een doorontwikkeling </w:t>
      </w:r>
      <w:r w:rsidRPr="001A6D80">
        <w:rPr>
          <w:rFonts w:ascii="Arial" w:hAnsi="Arial" w:cs="Arial"/>
          <w:sz w:val="20"/>
          <w:szCs w:val="20"/>
        </w:rPr>
        <w:t>op het gebied van informatiemanagement</w:t>
      </w:r>
      <w:r w:rsidR="00050B46">
        <w:rPr>
          <w:rFonts w:ascii="Arial" w:hAnsi="Arial" w:cs="Arial"/>
          <w:sz w:val="20"/>
          <w:szCs w:val="20"/>
        </w:rPr>
        <w:t xml:space="preserve"> en ICT</w:t>
      </w:r>
      <w:r w:rsidRPr="001A6D80">
        <w:rPr>
          <w:rFonts w:ascii="Arial" w:hAnsi="Arial" w:cs="Arial"/>
          <w:sz w:val="20"/>
          <w:szCs w:val="20"/>
        </w:rPr>
        <w:t>, als drager van dienstverlening en verantwoording, noodzakelijk.</w:t>
      </w:r>
    </w:p>
    <w:p w14:paraId="24CBB4C7" w14:textId="77777777" w:rsidR="002D50D9" w:rsidRDefault="002D50D9" w:rsidP="002D50D9">
      <w:pPr>
        <w:outlineLvl w:val="0"/>
        <w:rPr>
          <w:rFonts w:ascii="Arial" w:hAnsi="Arial" w:cs="Arial"/>
          <w:b/>
          <w:sz w:val="20"/>
          <w:szCs w:val="20"/>
        </w:rPr>
      </w:pPr>
    </w:p>
    <w:p w14:paraId="35E2F5AF" w14:textId="77777777" w:rsidR="0070123D" w:rsidRPr="0070123D" w:rsidRDefault="00FF49D2" w:rsidP="002D50D9">
      <w:pPr>
        <w:outlineLvl w:val="0"/>
        <w:rPr>
          <w:rFonts w:ascii="Arial" w:hAnsi="Arial" w:cs="Arial"/>
          <w:b/>
          <w:sz w:val="20"/>
          <w:szCs w:val="20"/>
        </w:rPr>
      </w:pPr>
      <w:r>
        <w:rPr>
          <w:rFonts w:ascii="Arial" w:hAnsi="Arial" w:cs="Arial"/>
          <w:b/>
          <w:sz w:val="20"/>
          <w:szCs w:val="20"/>
        </w:rPr>
        <w:t>Programma D</w:t>
      </w:r>
      <w:r w:rsidR="009F4DC5">
        <w:rPr>
          <w:rFonts w:ascii="Arial" w:hAnsi="Arial" w:cs="Arial"/>
          <w:b/>
          <w:sz w:val="20"/>
          <w:szCs w:val="20"/>
        </w:rPr>
        <w:t xml:space="preserve">oorontwikkeling </w:t>
      </w:r>
      <w:r>
        <w:rPr>
          <w:rFonts w:ascii="Arial" w:hAnsi="Arial" w:cs="Arial"/>
          <w:b/>
          <w:sz w:val="20"/>
          <w:szCs w:val="20"/>
        </w:rPr>
        <w:t>I</w:t>
      </w:r>
      <w:r w:rsidR="00532EAE">
        <w:rPr>
          <w:rFonts w:ascii="Arial" w:hAnsi="Arial" w:cs="Arial"/>
          <w:b/>
          <w:sz w:val="20"/>
          <w:szCs w:val="20"/>
        </w:rPr>
        <w:t>nformatiemanagement</w:t>
      </w:r>
      <w:r w:rsidR="006661A6">
        <w:rPr>
          <w:rFonts w:ascii="Arial" w:hAnsi="Arial" w:cs="Arial"/>
          <w:b/>
          <w:sz w:val="20"/>
          <w:szCs w:val="20"/>
        </w:rPr>
        <w:t xml:space="preserve"> (DIM)</w:t>
      </w:r>
    </w:p>
    <w:p w14:paraId="5EF807AD" w14:textId="77777777" w:rsidR="009F4DC5" w:rsidRDefault="009F4DC5" w:rsidP="009F4DC5">
      <w:pPr>
        <w:rPr>
          <w:rFonts w:ascii="Arial" w:hAnsi="Arial" w:cs="Arial"/>
          <w:sz w:val="20"/>
          <w:szCs w:val="20"/>
          <w:lang w:eastAsia="en-US"/>
        </w:rPr>
      </w:pPr>
      <w:r w:rsidRPr="009F4DC5">
        <w:rPr>
          <w:rFonts w:ascii="Arial" w:hAnsi="Arial" w:cs="Arial"/>
          <w:sz w:val="20"/>
          <w:szCs w:val="20"/>
          <w:lang w:eastAsia="en-US"/>
        </w:rPr>
        <w:t>De gemeente Rotterdam organiseert zor</w:t>
      </w:r>
      <w:r w:rsidR="003F23B6">
        <w:rPr>
          <w:rFonts w:ascii="Arial" w:hAnsi="Arial" w:cs="Arial"/>
          <w:sz w:val="20"/>
          <w:szCs w:val="20"/>
          <w:lang w:eastAsia="en-US"/>
        </w:rPr>
        <w:t>g, hulp en onder</w:t>
      </w:r>
      <w:r w:rsidR="003F23B6">
        <w:rPr>
          <w:rFonts w:ascii="Arial" w:hAnsi="Arial" w:cs="Arial"/>
          <w:sz w:val="20"/>
          <w:szCs w:val="20"/>
          <w:lang w:eastAsia="en-US"/>
        </w:rPr>
        <w:softHyphen/>
        <w:t xml:space="preserve">steuning dicht </w:t>
      </w:r>
      <w:r w:rsidRPr="009F4DC5">
        <w:rPr>
          <w:rFonts w:ascii="Arial" w:hAnsi="Arial" w:cs="Arial"/>
          <w:sz w:val="20"/>
          <w:szCs w:val="20"/>
          <w:lang w:eastAsia="en-US"/>
        </w:rPr>
        <w:t xml:space="preserve">bij de Rotterdammer, in de eigen buurt of wijk. Dit vraagt om ICT en digitale middelen die daarbij passen, zodat hulp en ondersteuning ook digitaal dichtbij zijn. </w:t>
      </w:r>
      <w:r w:rsidR="00FF49D2">
        <w:rPr>
          <w:rFonts w:ascii="Arial" w:hAnsi="Arial" w:cs="Arial"/>
          <w:sz w:val="20"/>
          <w:szCs w:val="20"/>
          <w:lang w:eastAsia="en-US"/>
        </w:rPr>
        <w:t>P</w:t>
      </w:r>
      <w:r w:rsidRPr="009F4DC5">
        <w:rPr>
          <w:rFonts w:ascii="Arial" w:hAnsi="Arial" w:cs="Arial"/>
          <w:sz w:val="20"/>
          <w:szCs w:val="20"/>
          <w:lang w:eastAsia="en-US"/>
        </w:rPr>
        <w:t xml:space="preserve">rogramma DIM </w:t>
      </w:r>
      <w:r w:rsidR="00FF49D2">
        <w:rPr>
          <w:rFonts w:ascii="Arial" w:hAnsi="Arial" w:cs="Arial"/>
          <w:sz w:val="20"/>
          <w:szCs w:val="20"/>
          <w:lang w:eastAsia="en-US"/>
        </w:rPr>
        <w:t xml:space="preserve">realiseert </w:t>
      </w:r>
      <w:r w:rsidRPr="009F4DC5">
        <w:rPr>
          <w:rFonts w:ascii="Arial" w:hAnsi="Arial" w:cs="Arial"/>
          <w:sz w:val="20"/>
          <w:szCs w:val="20"/>
          <w:lang w:eastAsia="en-US"/>
        </w:rPr>
        <w:t xml:space="preserve">een snelle, simpele en doeltreffende informatievoorziening </w:t>
      </w:r>
      <w:r w:rsidR="00FD3FEB">
        <w:rPr>
          <w:rFonts w:ascii="Arial" w:hAnsi="Arial" w:cs="Arial"/>
          <w:sz w:val="20"/>
          <w:szCs w:val="20"/>
          <w:lang w:eastAsia="en-US"/>
        </w:rPr>
        <w:t>voor de doelgroepen</w:t>
      </w:r>
      <w:r w:rsidRPr="009F4DC5">
        <w:rPr>
          <w:rFonts w:ascii="Arial" w:hAnsi="Arial" w:cs="Arial"/>
          <w:sz w:val="20"/>
          <w:szCs w:val="20"/>
          <w:lang w:eastAsia="en-US"/>
        </w:rPr>
        <w:t xml:space="preserve"> Rotterdammer, professional en partner</w:t>
      </w:r>
      <w:r w:rsidR="00FF49D2">
        <w:rPr>
          <w:rFonts w:ascii="Arial" w:hAnsi="Arial" w:cs="Arial"/>
          <w:sz w:val="20"/>
          <w:szCs w:val="20"/>
          <w:lang w:eastAsia="en-US"/>
        </w:rPr>
        <w:t xml:space="preserve">. </w:t>
      </w:r>
      <w:r w:rsidR="00FE2C32">
        <w:rPr>
          <w:rFonts w:ascii="Arial" w:hAnsi="Arial" w:cs="Arial"/>
          <w:sz w:val="20"/>
          <w:szCs w:val="20"/>
          <w:lang w:eastAsia="en-US"/>
        </w:rPr>
        <w:t xml:space="preserve">De professionals </w:t>
      </w:r>
      <w:r w:rsidR="00D94F17">
        <w:rPr>
          <w:rFonts w:ascii="Arial" w:hAnsi="Arial" w:cs="Arial"/>
          <w:sz w:val="20"/>
          <w:szCs w:val="20"/>
          <w:lang w:eastAsia="en-US"/>
        </w:rPr>
        <w:t>(ca. vijftienhonderd</w:t>
      </w:r>
      <w:r w:rsidR="008D6108">
        <w:rPr>
          <w:rFonts w:ascii="Arial" w:hAnsi="Arial" w:cs="Arial"/>
          <w:sz w:val="20"/>
          <w:szCs w:val="20"/>
          <w:lang w:eastAsia="en-US"/>
        </w:rPr>
        <w:t xml:space="preserve">) </w:t>
      </w:r>
      <w:r w:rsidR="00FE2C32">
        <w:rPr>
          <w:rFonts w:ascii="Arial" w:hAnsi="Arial" w:cs="Arial"/>
          <w:sz w:val="20"/>
          <w:szCs w:val="20"/>
          <w:lang w:eastAsia="en-US"/>
        </w:rPr>
        <w:t xml:space="preserve">zijn allen werkzaam binnen </w:t>
      </w:r>
      <w:r w:rsidR="00FF49D2">
        <w:rPr>
          <w:rFonts w:ascii="Arial" w:hAnsi="Arial" w:cs="Arial"/>
          <w:sz w:val="20"/>
          <w:szCs w:val="20"/>
          <w:lang w:eastAsia="en-US"/>
        </w:rPr>
        <w:t xml:space="preserve">het cluster </w:t>
      </w:r>
      <w:r w:rsidR="00FE2C32">
        <w:rPr>
          <w:rFonts w:ascii="Arial" w:hAnsi="Arial" w:cs="Arial"/>
          <w:sz w:val="20"/>
          <w:szCs w:val="20"/>
          <w:lang w:eastAsia="en-US"/>
        </w:rPr>
        <w:t xml:space="preserve">MO bij de </w:t>
      </w:r>
      <w:r w:rsidRPr="009F4DC5">
        <w:rPr>
          <w:rFonts w:ascii="Arial" w:hAnsi="Arial" w:cs="Arial"/>
          <w:sz w:val="20"/>
          <w:szCs w:val="20"/>
          <w:lang w:eastAsia="en-US"/>
        </w:rPr>
        <w:t xml:space="preserve">directies </w:t>
      </w:r>
      <w:r w:rsidR="00FE2C32">
        <w:rPr>
          <w:rFonts w:ascii="Arial" w:hAnsi="Arial" w:cs="Arial"/>
          <w:sz w:val="20"/>
          <w:szCs w:val="20"/>
          <w:lang w:eastAsia="en-US"/>
        </w:rPr>
        <w:t>Maatschappelijke Ontwikkeling in de Wijk (</w:t>
      </w:r>
      <w:r w:rsidRPr="009F4DC5">
        <w:rPr>
          <w:rFonts w:ascii="Arial" w:hAnsi="Arial" w:cs="Arial"/>
          <w:sz w:val="20"/>
          <w:szCs w:val="20"/>
          <w:lang w:eastAsia="en-US"/>
        </w:rPr>
        <w:t>MOW</w:t>
      </w:r>
      <w:r w:rsidR="00FE2C32">
        <w:rPr>
          <w:rFonts w:ascii="Arial" w:hAnsi="Arial" w:cs="Arial"/>
          <w:sz w:val="20"/>
          <w:szCs w:val="20"/>
          <w:lang w:eastAsia="en-US"/>
        </w:rPr>
        <w:t>)</w:t>
      </w:r>
      <w:r w:rsidRPr="009F4DC5">
        <w:rPr>
          <w:rFonts w:ascii="Arial" w:hAnsi="Arial" w:cs="Arial"/>
          <w:sz w:val="20"/>
          <w:szCs w:val="20"/>
          <w:lang w:eastAsia="en-US"/>
        </w:rPr>
        <w:t xml:space="preserve">, </w:t>
      </w:r>
      <w:r w:rsidR="00FE2C32">
        <w:rPr>
          <w:rFonts w:ascii="Arial" w:hAnsi="Arial" w:cs="Arial"/>
          <w:sz w:val="20"/>
          <w:szCs w:val="20"/>
          <w:lang w:eastAsia="en-US"/>
        </w:rPr>
        <w:t>Publieke Gezondheid, Welzijn en Zorg (</w:t>
      </w:r>
      <w:r w:rsidRPr="009F4DC5">
        <w:rPr>
          <w:rFonts w:ascii="Arial" w:hAnsi="Arial" w:cs="Arial"/>
          <w:sz w:val="20"/>
          <w:szCs w:val="20"/>
          <w:lang w:eastAsia="en-US"/>
        </w:rPr>
        <w:t>PGW&amp;Z</w:t>
      </w:r>
      <w:r w:rsidR="00FE2C32">
        <w:rPr>
          <w:rFonts w:ascii="Arial" w:hAnsi="Arial" w:cs="Arial"/>
          <w:sz w:val="20"/>
          <w:szCs w:val="20"/>
          <w:lang w:eastAsia="en-US"/>
        </w:rPr>
        <w:t>)</w:t>
      </w:r>
      <w:r w:rsidRPr="009F4DC5">
        <w:rPr>
          <w:rFonts w:ascii="Arial" w:hAnsi="Arial" w:cs="Arial"/>
          <w:sz w:val="20"/>
          <w:szCs w:val="20"/>
          <w:lang w:eastAsia="en-US"/>
        </w:rPr>
        <w:t xml:space="preserve"> en </w:t>
      </w:r>
      <w:r w:rsidR="00FE2C32">
        <w:rPr>
          <w:rFonts w:ascii="Arial" w:hAnsi="Arial" w:cs="Arial"/>
          <w:sz w:val="20"/>
          <w:szCs w:val="20"/>
          <w:lang w:eastAsia="en-US"/>
        </w:rPr>
        <w:t>Jeugd &amp; Onderwijs (</w:t>
      </w:r>
      <w:r w:rsidRPr="009F4DC5">
        <w:rPr>
          <w:rFonts w:ascii="Arial" w:hAnsi="Arial" w:cs="Arial"/>
          <w:sz w:val="20"/>
          <w:szCs w:val="20"/>
          <w:lang w:eastAsia="en-US"/>
        </w:rPr>
        <w:t>J&amp;O</w:t>
      </w:r>
      <w:r w:rsidR="00FE2C32">
        <w:rPr>
          <w:rFonts w:ascii="Arial" w:hAnsi="Arial" w:cs="Arial"/>
          <w:sz w:val="20"/>
          <w:szCs w:val="20"/>
          <w:lang w:eastAsia="en-US"/>
        </w:rPr>
        <w:t>)</w:t>
      </w:r>
      <w:r w:rsidRPr="009F4DC5">
        <w:rPr>
          <w:rFonts w:ascii="Arial" w:hAnsi="Arial" w:cs="Arial"/>
          <w:sz w:val="20"/>
          <w:szCs w:val="20"/>
          <w:lang w:eastAsia="en-US"/>
        </w:rPr>
        <w:t xml:space="preserve">. </w:t>
      </w:r>
      <w:r w:rsidR="00EF5298">
        <w:rPr>
          <w:rFonts w:ascii="Arial" w:hAnsi="Arial" w:cs="Arial"/>
          <w:sz w:val="20"/>
          <w:szCs w:val="20"/>
          <w:lang w:eastAsia="en-US"/>
        </w:rPr>
        <w:t>Het programma DIM</w:t>
      </w:r>
      <w:r w:rsidRPr="009F4DC5">
        <w:rPr>
          <w:rFonts w:ascii="Arial" w:hAnsi="Arial" w:cs="Arial"/>
          <w:sz w:val="20"/>
          <w:szCs w:val="20"/>
          <w:lang w:eastAsia="en-US"/>
        </w:rPr>
        <w:t xml:space="preserve"> </w:t>
      </w:r>
      <w:r w:rsidR="00FF49D2" w:rsidRPr="009F4DC5">
        <w:rPr>
          <w:rFonts w:ascii="Arial" w:hAnsi="Arial" w:cs="Arial"/>
          <w:sz w:val="20"/>
          <w:szCs w:val="20"/>
          <w:lang w:eastAsia="en-US"/>
        </w:rPr>
        <w:t>zorg</w:t>
      </w:r>
      <w:r w:rsidR="00FF49D2">
        <w:rPr>
          <w:rFonts w:ascii="Arial" w:hAnsi="Arial" w:cs="Arial"/>
          <w:sz w:val="20"/>
          <w:szCs w:val="20"/>
          <w:lang w:eastAsia="en-US"/>
        </w:rPr>
        <w:t>t</w:t>
      </w:r>
      <w:r w:rsidR="00FF49D2" w:rsidRPr="009F4DC5">
        <w:rPr>
          <w:rFonts w:ascii="Arial" w:hAnsi="Arial" w:cs="Arial"/>
          <w:sz w:val="20"/>
          <w:szCs w:val="20"/>
          <w:lang w:eastAsia="en-US"/>
        </w:rPr>
        <w:t xml:space="preserve"> binnen Zorg, </w:t>
      </w:r>
      <w:r w:rsidR="00FF49D2">
        <w:rPr>
          <w:rFonts w:ascii="Arial" w:hAnsi="Arial" w:cs="Arial"/>
          <w:sz w:val="20"/>
          <w:szCs w:val="20"/>
          <w:lang w:eastAsia="en-US"/>
        </w:rPr>
        <w:t>W</w:t>
      </w:r>
      <w:r w:rsidR="00FF49D2" w:rsidRPr="009F4DC5">
        <w:rPr>
          <w:rFonts w:ascii="Arial" w:hAnsi="Arial" w:cs="Arial"/>
          <w:sz w:val="20"/>
          <w:szCs w:val="20"/>
          <w:lang w:eastAsia="en-US"/>
        </w:rPr>
        <w:t xml:space="preserve">elzijn en </w:t>
      </w:r>
      <w:r w:rsidR="00FF49D2">
        <w:rPr>
          <w:rFonts w:ascii="Arial" w:hAnsi="Arial" w:cs="Arial"/>
          <w:sz w:val="20"/>
          <w:szCs w:val="20"/>
          <w:lang w:eastAsia="en-US"/>
        </w:rPr>
        <w:t>J</w:t>
      </w:r>
      <w:r w:rsidR="00FF49D2" w:rsidRPr="009F4DC5">
        <w:rPr>
          <w:rFonts w:ascii="Arial" w:hAnsi="Arial" w:cs="Arial"/>
          <w:sz w:val="20"/>
          <w:szCs w:val="20"/>
          <w:lang w:eastAsia="en-US"/>
        </w:rPr>
        <w:t xml:space="preserve">eugdhulp </w:t>
      </w:r>
      <w:r w:rsidR="00876B24">
        <w:rPr>
          <w:rFonts w:ascii="Arial" w:hAnsi="Arial" w:cs="Arial"/>
          <w:sz w:val="20"/>
          <w:szCs w:val="20"/>
          <w:lang w:eastAsia="en-US"/>
        </w:rPr>
        <w:t xml:space="preserve">keten </w:t>
      </w:r>
      <w:r w:rsidR="00FF49D2" w:rsidRPr="009F4DC5">
        <w:rPr>
          <w:rFonts w:ascii="Arial" w:hAnsi="Arial" w:cs="Arial"/>
          <w:sz w:val="20"/>
          <w:szCs w:val="20"/>
          <w:lang w:eastAsia="en-US"/>
        </w:rPr>
        <w:t xml:space="preserve">voor </w:t>
      </w:r>
      <w:r w:rsidR="00532EAE">
        <w:rPr>
          <w:rFonts w:ascii="Arial" w:hAnsi="Arial" w:cs="Arial"/>
          <w:sz w:val="20"/>
          <w:szCs w:val="20"/>
          <w:lang w:eastAsia="en-US"/>
        </w:rPr>
        <w:t xml:space="preserve">structurele </w:t>
      </w:r>
      <w:r w:rsidR="00FF49D2" w:rsidRPr="009F4DC5">
        <w:rPr>
          <w:rFonts w:ascii="Arial" w:hAnsi="Arial" w:cs="Arial"/>
          <w:sz w:val="20"/>
          <w:szCs w:val="20"/>
          <w:lang w:eastAsia="en-US"/>
        </w:rPr>
        <w:t>verbetering van de dienst</w:t>
      </w:r>
      <w:r w:rsidR="00FF49D2" w:rsidRPr="009F4DC5">
        <w:rPr>
          <w:rFonts w:ascii="Arial" w:hAnsi="Arial" w:cs="Arial"/>
          <w:sz w:val="20"/>
          <w:szCs w:val="20"/>
          <w:lang w:eastAsia="en-US"/>
        </w:rPr>
        <w:softHyphen/>
        <w:t>verlening</w:t>
      </w:r>
      <w:r w:rsidR="00532EAE">
        <w:rPr>
          <w:rFonts w:ascii="Arial" w:hAnsi="Arial" w:cs="Arial"/>
          <w:sz w:val="20"/>
          <w:szCs w:val="20"/>
          <w:lang w:eastAsia="en-US"/>
        </w:rPr>
        <w:t>,</w:t>
      </w:r>
      <w:r w:rsidR="00FF49D2">
        <w:rPr>
          <w:rFonts w:ascii="Arial" w:hAnsi="Arial" w:cs="Arial"/>
          <w:sz w:val="20"/>
          <w:szCs w:val="20"/>
          <w:lang w:eastAsia="en-US"/>
        </w:rPr>
        <w:t xml:space="preserve"> </w:t>
      </w:r>
      <w:r w:rsidR="00FF49D2" w:rsidRPr="009F4DC5">
        <w:rPr>
          <w:rFonts w:ascii="Arial" w:hAnsi="Arial" w:cs="Arial"/>
          <w:sz w:val="20"/>
          <w:szCs w:val="20"/>
          <w:lang w:eastAsia="en-US"/>
        </w:rPr>
        <w:t>een flexibele frontoffice</w:t>
      </w:r>
      <w:r w:rsidR="00FF49D2">
        <w:rPr>
          <w:rFonts w:ascii="Arial" w:hAnsi="Arial" w:cs="Arial"/>
          <w:sz w:val="20"/>
          <w:szCs w:val="20"/>
          <w:lang w:eastAsia="en-US"/>
        </w:rPr>
        <w:t xml:space="preserve">, de implementatie van een nieuwe applicatie voor Signaleren, Toeleiden en Casusregie en </w:t>
      </w:r>
      <w:r w:rsidR="00FF49D2" w:rsidRPr="009F4DC5">
        <w:rPr>
          <w:rFonts w:ascii="Arial" w:hAnsi="Arial" w:cs="Arial"/>
          <w:sz w:val="20"/>
          <w:szCs w:val="20"/>
          <w:lang w:eastAsia="en-US"/>
        </w:rPr>
        <w:t>een efficiënte backof</w:t>
      </w:r>
      <w:r w:rsidR="00FF49D2" w:rsidRPr="009F4DC5">
        <w:rPr>
          <w:rFonts w:ascii="Arial" w:hAnsi="Arial" w:cs="Arial"/>
          <w:sz w:val="20"/>
          <w:szCs w:val="20"/>
          <w:lang w:eastAsia="en-US"/>
        </w:rPr>
        <w:softHyphen/>
        <w:t>fice</w:t>
      </w:r>
      <w:r w:rsidR="00FF49D2">
        <w:rPr>
          <w:rFonts w:ascii="Arial" w:hAnsi="Arial" w:cs="Arial"/>
          <w:sz w:val="20"/>
          <w:szCs w:val="20"/>
          <w:lang w:eastAsia="en-US"/>
        </w:rPr>
        <w:t>.</w:t>
      </w:r>
    </w:p>
    <w:p w14:paraId="6C4B4E2A" w14:textId="77777777" w:rsidR="00FF49D2" w:rsidRPr="009F4DC5" w:rsidRDefault="00FF49D2" w:rsidP="009F4DC5">
      <w:pPr>
        <w:rPr>
          <w:rFonts w:ascii="Arial" w:hAnsi="Arial" w:cs="Arial"/>
          <w:sz w:val="20"/>
          <w:szCs w:val="20"/>
          <w:lang w:eastAsia="en-US"/>
        </w:rPr>
      </w:pPr>
    </w:p>
    <w:p w14:paraId="200284B1" w14:textId="77777777" w:rsidR="005E3E7D" w:rsidRDefault="005E3E7D" w:rsidP="0040078E">
      <w:pPr>
        <w:rPr>
          <w:rFonts w:ascii="Arial" w:hAnsi="Arial" w:cs="Arial"/>
          <w:sz w:val="20"/>
          <w:szCs w:val="20"/>
          <w:lang w:eastAsia="en-US"/>
        </w:rPr>
      </w:pPr>
      <w:r>
        <w:rPr>
          <w:rFonts w:ascii="Arial" w:hAnsi="Arial" w:cs="Arial"/>
          <w:sz w:val="20"/>
          <w:szCs w:val="20"/>
          <w:lang w:eastAsia="en-US"/>
        </w:rPr>
        <w:t xml:space="preserve">Voor het realiseren van de ambities en de beoogde borging van verbeteringen in het </w:t>
      </w:r>
      <w:r w:rsidR="00317E1D">
        <w:rPr>
          <w:rFonts w:ascii="Arial" w:hAnsi="Arial" w:cs="Arial"/>
          <w:sz w:val="20"/>
          <w:szCs w:val="20"/>
          <w:lang w:eastAsia="en-US"/>
        </w:rPr>
        <w:t xml:space="preserve">generieke zorgproces, is het noodzakelijk dat er voldoende aandacht is en blijft voor procesondersteuning en informatievoorziening. Er ligt hier een opgave op het gebied van ICT en het inrichten van de sturing en verantwoording. </w:t>
      </w:r>
    </w:p>
    <w:p w14:paraId="1BA92F47" w14:textId="77777777" w:rsidR="005E3E7D" w:rsidRDefault="005E3E7D" w:rsidP="0040078E">
      <w:pPr>
        <w:rPr>
          <w:rFonts w:ascii="Arial" w:hAnsi="Arial" w:cs="Arial"/>
          <w:sz w:val="20"/>
          <w:szCs w:val="20"/>
          <w:lang w:eastAsia="en-US"/>
        </w:rPr>
      </w:pPr>
    </w:p>
    <w:p w14:paraId="44877A61" w14:textId="77777777" w:rsidR="0040078E" w:rsidRDefault="0040078E" w:rsidP="0040078E">
      <w:pPr>
        <w:rPr>
          <w:rFonts w:ascii="Arial" w:hAnsi="Arial" w:cs="Arial"/>
          <w:sz w:val="20"/>
          <w:szCs w:val="20"/>
          <w:lang w:eastAsia="en-US"/>
        </w:rPr>
      </w:pPr>
      <w:r w:rsidRPr="0040078E">
        <w:rPr>
          <w:rFonts w:ascii="Arial" w:hAnsi="Arial" w:cs="Arial"/>
          <w:sz w:val="20"/>
          <w:szCs w:val="20"/>
          <w:lang w:eastAsia="en-US"/>
        </w:rPr>
        <w:lastRenderedPageBreak/>
        <w:t xml:space="preserve">Het programma wordt geleid door een programmamanager; de verantwoordelijkheid voor de uitvoering berust bij projectleiders. Vanuit </w:t>
      </w:r>
      <w:r w:rsidR="00FF49D2">
        <w:rPr>
          <w:rFonts w:ascii="Arial" w:hAnsi="Arial" w:cs="Arial"/>
          <w:sz w:val="20"/>
          <w:szCs w:val="20"/>
          <w:lang w:eastAsia="en-US"/>
        </w:rPr>
        <w:t xml:space="preserve">het cluster </w:t>
      </w:r>
      <w:r w:rsidRPr="0040078E">
        <w:rPr>
          <w:rFonts w:ascii="Arial" w:hAnsi="Arial" w:cs="Arial"/>
          <w:sz w:val="20"/>
          <w:szCs w:val="20"/>
          <w:lang w:eastAsia="en-US"/>
        </w:rPr>
        <w:t>B</w:t>
      </w:r>
      <w:r w:rsidR="00FF49D2">
        <w:rPr>
          <w:rFonts w:ascii="Arial" w:hAnsi="Arial" w:cs="Arial"/>
          <w:sz w:val="20"/>
          <w:szCs w:val="20"/>
          <w:lang w:eastAsia="en-US"/>
        </w:rPr>
        <w:t xml:space="preserve">estuurs- en </w:t>
      </w:r>
      <w:r w:rsidRPr="0040078E">
        <w:rPr>
          <w:rFonts w:ascii="Arial" w:hAnsi="Arial" w:cs="Arial"/>
          <w:sz w:val="20"/>
          <w:szCs w:val="20"/>
          <w:lang w:eastAsia="en-US"/>
        </w:rPr>
        <w:t>C</w:t>
      </w:r>
      <w:r w:rsidR="00876B24">
        <w:rPr>
          <w:rFonts w:ascii="Arial" w:hAnsi="Arial" w:cs="Arial"/>
          <w:sz w:val="20"/>
          <w:szCs w:val="20"/>
          <w:lang w:eastAsia="en-US"/>
        </w:rPr>
        <w:t>oncern Ondersteuning</w:t>
      </w:r>
      <w:r w:rsidRPr="0040078E">
        <w:rPr>
          <w:rFonts w:ascii="Arial" w:hAnsi="Arial" w:cs="Arial"/>
          <w:sz w:val="20"/>
          <w:szCs w:val="20"/>
          <w:lang w:eastAsia="en-US"/>
        </w:rPr>
        <w:t xml:space="preserve"> ondersteunen </w:t>
      </w:r>
      <w:r>
        <w:rPr>
          <w:rFonts w:ascii="Arial" w:hAnsi="Arial" w:cs="Arial"/>
          <w:sz w:val="20"/>
          <w:szCs w:val="20"/>
          <w:lang w:eastAsia="en-US"/>
        </w:rPr>
        <w:t xml:space="preserve">(in- en externe) </w:t>
      </w:r>
      <w:r w:rsidRPr="0040078E">
        <w:rPr>
          <w:rFonts w:ascii="Arial" w:hAnsi="Arial" w:cs="Arial"/>
          <w:sz w:val="20"/>
          <w:szCs w:val="20"/>
          <w:lang w:eastAsia="en-US"/>
        </w:rPr>
        <w:t>projectmedewerkers de projectuitvoering. Daarmee wordt samenhang met verschillende aspecten van het Rotterdamse informatiebeleid geborgd.</w:t>
      </w:r>
    </w:p>
    <w:p w14:paraId="1C6EAEF0" w14:textId="77777777" w:rsidR="005E3E7D" w:rsidRDefault="005E3E7D" w:rsidP="0040078E">
      <w:pPr>
        <w:rPr>
          <w:rFonts w:ascii="Arial" w:hAnsi="Arial" w:cs="Arial"/>
          <w:sz w:val="20"/>
          <w:szCs w:val="20"/>
          <w:lang w:eastAsia="en-US"/>
        </w:rPr>
      </w:pPr>
    </w:p>
    <w:p w14:paraId="5D39DC8A" w14:textId="77777777" w:rsidR="007302CB" w:rsidRPr="007302CB" w:rsidRDefault="007302CB" w:rsidP="0040078E">
      <w:pPr>
        <w:rPr>
          <w:rFonts w:ascii="Arial" w:hAnsi="Arial" w:cs="Arial"/>
          <w:b/>
          <w:sz w:val="20"/>
          <w:szCs w:val="20"/>
          <w:lang w:eastAsia="en-US"/>
        </w:rPr>
      </w:pPr>
      <w:r>
        <w:rPr>
          <w:rFonts w:ascii="Arial" w:hAnsi="Arial" w:cs="Arial"/>
          <w:b/>
          <w:sz w:val="20"/>
          <w:szCs w:val="20"/>
          <w:lang w:eastAsia="en-US"/>
        </w:rPr>
        <w:t>Het project</w:t>
      </w:r>
    </w:p>
    <w:p w14:paraId="0FCE928C" w14:textId="77777777" w:rsidR="00D9504D" w:rsidRDefault="007302CB" w:rsidP="002D50D9">
      <w:pPr>
        <w:rPr>
          <w:rFonts w:ascii="Arial" w:hAnsi="Arial" w:cs="Arial"/>
          <w:bCs/>
          <w:sz w:val="20"/>
          <w:szCs w:val="20"/>
        </w:rPr>
      </w:pPr>
      <w:r>
        <w:rPr>
          <w:rFonts w:ascii="Arial" w:hAnsi="Arial" w:cs="Arial"/>
          <w:bCs/>
          <w:sz w:val="20"/>
          <w:szCs w:val="20"/>
        </w:rPr>
        <w:t xml:space="preserve">Het </w:t>
      </w:r>
      <w:r w:rsidR="005E3E7D">
        <w:rPr>
          <w:rFonts w:ascii="Arial" w:hAnsi="Arial" w:cs="Arial"/>
          <w:bCs/>
          <w:sz w:val="20"/>
          <w:szCs w:val="20"/>
        </w:rPr>
        <w:t>project</w:t>
      </w:r>
      <w:r w:rsidR="00CA15BD">
        <w:rPr>
          <w:rFonts w:ascii="Arial" w:hAnsi="Arial" w:cs="Arial"/>
          <w:bCs/>
          <w:sz w:val="20"/>
          <w:szCs w:val="20"/>
        </w:rPr>
        <w:t xml:space="preserve"> realiseert vernieuwde </w:t>
      </w:r>
      <w:r w:rsidR="005E3E7D">
        <w:rPr>
          <w:rFonts w:ascii="Arial" w:hAnsi="Arial" w:cs="Arial"/>
          <w:bCs/>
          <w:sz w:val="20"/>
          <w:szCs w:val="20"/>
        </w:rPr>
        <w:t>ICT-voorzieningen</w:t>
      </w:r>
      <w:r w:rsidR="00CA15BD">
        <w:rPr>
          <w:rFonts w:ascii="Arial" w:hAnsi="Arial" w:cs="Arial"/>
          <w:bCs/>
          <w:sz w:val="20"/>
          <w:szCs w:val="20"/>
        </w:rPr>
        <w:t xml:space="preserve"> op basis van het </w:t>
      </w:r>
      <w:r w:rsidR="000F7BED">
        <w:rPr>
          <w:rFonts w:ascii="Arial" w:hAnsi="Arial" w:cs="Arial"/>
          <w:bCs/>
          <w:sz w:val="20"/>
          <w:szCs w:val="20"/>
        </w:rPr>
        <w:t xml:space="preserve">Programmaplan DIM en </w:t>
      </w:r>
      <w:r>
        <w:rPr>
          <w:rFonts w:ascii="Arial" w:hAnsi="Arial" w:cs="Arial"/>
          <w:bCs/>
          <w:sz w:val="20"/>
          <w:szCs w:val="20"/>
        </w:rPr>
        <w:t xml:space="preserve">behelst </w:t>
      </w:r>
      <w:r w:rsidR="000F7BED">
        <w:rPr>
          <w:rFonts w:ascii="Arial" w:hAnsi="Arial" w:cs="Arial"/>
          <w:bCs/>
          <w:sz w:val="20"/>
          <w:szCs w:val="20"/>
        </w:rPr>
        <w:t xml:space="preserve">meerdere </w:t>
      </w:r>
      <w:r>
        <w:rPr>
          <w:rFonts w:ascii="Arial" w:hAnsi="Arial" w:cs="Arial"/>
          <w:bCs/>
          <w:sz w:val="20"/>
          <w:szCs w:val="20"/>
        </w:rPr>
        <w:t>resultaatgebieden</w:t>
      </w:r>
      <w:r w:rsidR="006661A6">
        <w:rPr>
          <w:rFonts w:ascii="Arial" w:hAnsi="Arial" w:cs="Arial"/>
          <w:bCs/>
          <w:sz w:val="20"/>
          <w:szCs w:val="20"/>
        </w:rPr>
        <w:t>.</w:t>
      </w:r>
      <w:r w:rsidR="000F7BED">
        <w:rPr>
          <w:rFonts w:ascii="Arial" w:hAnsi="Arial" w:cs="Arial"/>
          <w:bCs/>
          <w:sz w:val="20"/>
          <w:szCs w:val="20"/>
        </w:rPr>
        <w:t xml:space="preserve"> </w:t>
      </w:r>
      <w:r w:rsidR="00317E1D">
        <w:rPr>
          <w:rFonts w:ascii="Arial" w:hAnsi="Arial" w:cs="Arial"/>
          <w:bCs/>
          <w:sz w:val="20"/>
          <w:szCs w:val="20"/>
        </w:rPr>
        <w:t xml:space="preserve">Je bent als projectleider verantwoordelijk voor: </w:t>
      </w:r>
    </w:p>
    <w:p w14:paraId="02D8B45E" w14:textId="77777777" w:rsidR="00DD2A4A" w:rsidRDefault="00DD2A4A" w:rsidP="002D50D9">
      <w:pPr>
        <w:rPr>
          <w:rFonts w:ascii="Arial" w:hAnsi="Arial" w:cs="Arial"/>
          <w:bCs/>
          <w:sz w:val="20"/>
          <w:szCs w:val="20"/>
        </w:rPr>
      </w:pPr>
    </w:p>
    <w:p w14:paraId="4E8C33C5" w14:textId="0FB2454A" w:rsidR="00DD2A4A" w:rsidRDefault="00CA15BD" w:rsidP="00DD2A4A">
      <w:pPr>
        <w:pStyle w:val="Lijstalinea"/>
        <w:numPr>
          <w:ilvl w:val="0"/>
          <w:numId w:val="7"/>
        </w:numPr>
        <w:rPr>
          <w:rFonts w:ascii="Arial" w:hAnsi="Arial" w:cs="Arial"/>
          <w:bCs/>
          <w:sz w:val="20"/>
          <w:szCs w:val="20"/>
        </w:rPr>
      </w:pPr>
      <w:r>
        <w:rPr>
          <w:rFonts w:ascii="Arial" w:hAnsi="Arial" w:cs="Arial"/>
          <w:bCs/>
          <w:sz w:val="20"/>
          <w:szCs w:val="20"/>
        </w:rPr>
        <w:t xml:space="preserve">Het realiseren van en werkend opleveren van </w:t>
      </w:r>
      <w:r w:rsidR="00DD2A4A">
        <w:rPr>
          <w:rFonts w:ascii="Arial" w:hAnsi="Arial" w:cs="Arial"/>
          <w:bCs/>
          <w:sz w:val="20"/>
          <w:szCs w:val="20"/>
        </w:rPr>
        <w:t xml:space="preserve">changes op </w:t>
      </w:r>
      <w:r>
        <w:rPr>
          <w:rFonts w:ascii="Arial" w:hAnsi="Arial" w:cs="Arial"/>
          <w:bCs/>
          <w:sz w:val="20"/>
          <w:szCs w:val="20"/>
        </w:rPr>
        <w:t xml:space="preserve">het nieuwe clientvolgsysteem GIDSO Regie </w:t>
      </w:r>
      <w:r w:rsidR="00DD2A4A">
        <w:rPr>
          <w:rFonts w:ascii="Arial" w:hAnsi="Arial" w:cs="Arial"/>
          <w:bCs/>
          <w:sz w:val="20"/>
          <w:szCs w:val="20"/>
        </w:rPr>
        <w:t>in het kader van de</w:t>
      </w:r>
      <w:r w:rsidR="00DD2A4A" w:rsidRPr="00DD2A4A">
        <w:rPr>
          <w:rFonts w:ascii="Arial" w:hAnsi="Arial" w:cs="Arial"/>
          <w:bCs/>
          <w:sz w:val="20"/>
          <w:szCs w:val="20"/>
        </w:rPr>
        <w:t xml:space="preserve"> </w:t>
      </w:r>
      <w:r w:rsidR="00DD2A4A">
        <w:rPr>
          <w:rFonts w:ascii="Arial" w:hAnsi="Arial" w:cs="Arial"/>
          <w:bCs/>
          <w:sz w:val="20"/>
          <w:szCs w:val="20"/>
        </w:rPr>
        <w:t xml:space="preserve">doorontwikkeling van </w:t>
      </w:r>
      <w:r w:rsidR="00F64EF2">
        <w:rPr>
          <w:rFonts w:ascii="Arial" w:hAnsi="Arial" w:cs="Arial"/>
          <w:bCs/>
          <w:sz w:val="20"/>
          <w:szCs w:val="20"/>
        </w:rPr>
        <w:t xml:space="preserve">dit </w:t>
      </w:r>
      <w:r w:rsidR="00DD2A4A">
        <w:rPr>
          <w:rFonts w:ascii="Arial" w:hAnsi="Arial" w:cs="Arial"/>
          <w:bCs/>
          <w:sz w:val="20"/>
          <w:szCs w:val="20"/>
        </w:rPr>
        <w:t xml:space="preserve">clientvolgsysteem </w:t>
      </w:r>
    </w:p>
    <w:p w14:paraId="73AADA31" w14:textId="77777777" w:rsidR="007302CB" w:rsidRPr="0046138A" w:rsidRDefault="009D5129" w:rsidP="0046138A">
      <w:pPr>
        <w:pStyle w:val="Lijstalinea"/>
        <w:numPr>
          <w:ilvl w:val="0"/>
          <w:numId w:val="7"/>
        </w:numPr>
        <w:rPr>
          <w:rFonts w:ascii="Arial" w:hAnsi="Arial" w:cs="Arial"/>
          <w:bCs/>
          <w:sz w:val="20"/>
          <w:szCs w:val="20"/>
        </w:rPr>
      </w:pPr>
      <w:r w:rsidRPr="0046138A">
        <w:rPr>
          <w:rFonts w:ascii="Arial" w:hAnsi="Arial" w:cs="Arial"/>
          <w:bCs/>
          <w:sz w:val="20"/>
          <w:szCs w:val="20"/>
        </w:rPr>
        <w:t>Het</w:t>
      </w:r>
      <w:r w:rsidR="000F7BED" w:rsidRPr="0046138A">
        <w:rPr>
          <w:rFonts w:ascii="Arial" w:hAnsi="Arial" w:cs="Arial"/>
          <w:bCs/>
          <w:sz w:val="20"/>
          <w:szCs w:val="20"/>
        </w:rPr>
        <w:t xml:space="preserve"> realiseren van </w:t>
      </w:r>
      <w:r w:rsidR="00154532" w:rsidRPr="0046138A">
        <w:rPr>
          <w:rFonts w:ascii="Arial" w:hAnsi="Arial" w:cs="Arial"/>
          <w:bCs/>
          <w:sz w:val="20"/>
          <w:szCs w:val="20"/>
        </w:rPr>
        <w:t>en</w:t>
      </w:r>
      <w:r w:rsidR="007302CB" w:rsidRPr="0046138A">
        <w:rPr>
          <w:rFonts w:ascii="Arial" w:hAnsi="Arial" w:cs="Arial"/>
          <w:bCs/>
          <w:sz w:val="20"/>
          <w:szCs w:val="20"/>
        </w:rPr>
        <w:t xml:space="preserve"> werkend opleveren van </w:t>
      </w:r>
      <w:r w:rsidR="00154532" w:rsidRPr="0046138A">
        <w:rPr>
          <w:rFonts w:ascii="Arial" w:hAnsi="Arial" w:cs="Arial"/>
          <w:bCs/>
          <w:sz w:val="20"/>
          <w:szCs w:val="20"/>
        </w:rPr>
        <w:t xml:space="preserve">de </w:t>
      </w:r>
      <w:r w:rsidR="007302CB" w:rsidRPr="0046138A">
        <w:rPr>
          <w:rFonts w:ascii="Arial" w:hAnsi="Arial" w:cs="Arial"/>
          <w:bCs/>
          <w:sz w:val="20"/>
          <w:szCs w:val="20"/>
        </w:rPr>
        <w:t>koppelvlakken</w:t>
      </w:r>
      <w:r w:rsidR="00154532" w:rsidRPr="0046138A">
        <w:rPr>
          <w:rFonts w:ascii="Arial" w:hAnsi="Arial" w:cs="Arial"/>
          <w:bCs/>
          <w:sz w:val="20"/>
          <w:szCs w:val="20"/>
        </w:rPr>
        <w:t xml:space="preserve"> met het nieuwe </w:t>
      </w:r>
      <w:r w:rsidR="007D10CC" w:rsidRPr="0046138A">
        <w:rPr>
          <w:rFonts w:ascii="Arial" w:hAnsi="Arial" w:cs="Arial"/>
          <w:bCs/>
          <w:sz w:val="20"/>
          <w:szCs w:val="20"/>
        </w:rPr>
        <w:t>cliëntvolgsysteem</w:t>
      </w:r>
      <w:r w:rsidR="00D9504D" w:rsidRPr="0046138A">
        <w:rPr>
          <w:rFonts w:ascii="Arial" w:hAnsi="Arial" w:cs="Arial"/>
          <w:bCs/>
          <w:sz w:val="20"/>
          <w:szCs w:val="20"/>
        </w:rPr>
        <w:t xml:space="preserve"> GIDSO Regie om de keten integratie te realiseren. </w:t>
      </w:r>
    </w:p>
    <w:p w14:paraId="7C818188" w14:textId="77777777" w:rsidR="00CA15BD" w:rsidRDefault="005E3E7D" w:rsidP="0046138A">
      <w:pPr>
        <w:pStyle w:val="Lijstalinea"/>
        <w:numPr>
          <w:ilvl w:val="0"/>
          <w:numId w:val="7"/>
        </w:numPr>
        <w:rPr>
          <w:rFonts w:ascii="Arial" w:hAnsi="Arial" w:cs="Arial"/>
          <w:bCs/>
          <w:sz w:val="20"/>
          <w:szCs w:val="20"/>
        </w:rPr>
      </w:pPr>
      <w:r>
        <w:rPr>
          <w:rFonts w:ascii="Arial" w:hAnsi="Arial" w:cs="Arial"/>
          <w:bCs/>
          <w:sz w:val="20"/>
          <w:szCs w:val="20"/>
        </w:rPr>
        <w:t xml:space="preserve">Het realiseren </w:t>
      </w:r>
      <w:r w:rsidR="00CA15BD">
        <w:rPr>
          <w:rFonts w:ascii="Arial" w:hAnsi="Arial" w:cs="Arial"/>
          <w:bCs/>
          <w:sz w:val="20"/>
          <w:szCs w:val="20"/>
        </w:rPr>
        <w:t>van een portaal voor Burgers in het clientvolgsysteem GIDSO Regie</w:t>
      </w:r>
    </w:p>
    <w:p w14:paraId="0F5348CD" w14:textId="77777777" w:rsidR="00CA15BD" w:rsidRDefault="005E3E7D" w:rsidP="0046138A">
      <w:pPr>
        <w:pStyle w:val="Lijstalinea"/>
        <w:numPr>
          <w:ilvl w:val="0"/>
          <w:numId w:val="7"/>
        </w:numPr>
        <w:rPr>
          <w:rFonts w:ascii="Arial" w:hAnsi="Arial" w:cs="Arial"/>
          <w:bCs/>
          <w:sz w:val="20"/>
          <w:szCs w:val="20"/>
        </w:rPr>
      </w:pPr>
      <w:r>
        <w:rPr>
          <w:rFonts w:ascii="Arial" w:hAnsi="Arial" w:cs="Arial"/>
          <w:bCs/>
          <w:sz w:val="20"/>
          <w:szCs w:val="20"/>
        </w:rPr>
        <w:t xml:space="preserve">Het realiseren </w:t>
      </w:r>
      <w:r w:rsidR="00CA15BD">
        <w:rPr>
          <w:rFonts w:ascii="Arial" w:hAnsi="Arial" w:cs="Arial"/>
          <w:bCs/>
          <w:sz w:val="20"/>
          <w:szCs w:val="20"/>
        </w:rPr>
        <w:t>van een koppeling voor het portaal ten behoeve van identificatie en authenticatie via DiG</w:t>
      </w:r>
      <w:r w:rsidR="00370093">
        <w:rPr>
          <w:rFonts w:ascii="Arial" w:hAnsi="Arial" w:cs="Arial"/>
          <w:bCs/>
          <w:sz w:val="20"/>
          <w:szCs w:val="20"/>
        </w:rPr>
        <w:t>I</w:t>
      </w:r>
      <w:r w:rsidR="00CA15BD">
        <w:rPr>
          <w:rFonts w:ascii="Arial" w:hAnsi="Arial" w:cs="Arial"/>
          <w:bCs/>
          <w:sz w:val="20"/>
          <w:szCs w:val="20"/>
        </w:rPr>
        <w:t xml:space="preserve">D </w:t>
      </w:r>
    </w:p>
    <w:p w14:paraId="091CA6D6" w14:textId="77777777" w:rsidR="005E3E7D" w:rsidRDefault="005E3E7D" w:rsidP="0046138A">
      <w:pPr>
        <w:pStyle w:val="Lijstalinea"/>
        <w:numPr>
          <w:ilvl w:val="0"/>
          <w:numId w:val="7"/>
        </w:numPr>
        <w:rPr>
          <w:rFonts w:ascii="Arial" w:hAnsi="Arial" w:cs="Arial"/>
          <w:bCs/>
          <w:sz w:val="20"/>
          <w:szCs w:val="20"/>
        </w:rPr>
      </w:pPr>
      <w:r>
        <w:rPr>
          <w:rFonts w:ascii="Arial" w:hAnsi="Arial" w:cs="Arial"/>
          <w:bCs/>
          <w:sz w:val="20"/>
          <w:szCs w:val="20"/>
        </w:rPr>
        <w:t xml:space="preserve">Het realiseren van een koppeling met het zaakgericht werken systeem </w:t>
      </w:r>
    </w:p>
    <w:p w14:paraId="2B39025C" w14:textId="77777777" w:rsidR="00370093" w:rsidRPr="00552FF5" w:rsidRDefault="005E3E7D" w:rsidP="00552FF5">
      <w:pPr>
        <w:pStyle w:val="Lijstalinea"/>
        <w:numPr>
          <w:ilvl w:val="0"/>
          <w:numId w:val="7"/>
        </w:numPr>
        <w:rPr>
          <w:rFonts w:ascii="Arial" w:hAnsi="Arial" w:cs="Arial"/>
          <w:bCs/>
          <w:sz w:val="20"/>
          <w:szCs w:val="20"/>
        </w:rPr>
      </w:pPr>
      <w:r>
        <w:rPr>
          <w:rFonts w:ascii="Arial" w:hAnsi="Arial" w:cs="Arial"/>
          <w:bCs/>
          <w:sz w:val="20"/>
          <w:szCs w:val="20"/>
        </w:rPr>
        <w:t xml:space="preserve">Het realiseren van een portaal voor externe zorgaanbieders </w:t>
      </w:r>
    </w:p>
    <w:p w14:paraId="451C5A1D" w14:textId="77777777" w:rsidR="00F15811" w:rsidRPr="00552FF5" w:rsidRDefault="006661A6" w:rsidP="00552FF5">
      <w:pPr>
        <w:pStyle w:val="Kop2"/>
      </w:pPr>
      <w:r w:rsidRPr="00552FF5">
        <w:t>Jouw profiel</w:t>
      </w:r>
    </w:p>
    <w:p w14:paraId="6BB9EA71" w14:textId="77777777" w:rsidR="00C11EED" w:rsidRDefault="007302CB" w:rsidP="00C11EED">
      <w:pPr>
        <w:outlineLvl w:val="0"/>
        <w:rPr>
          <w:rFonts w:ascii="Arial" w:hAnsi="Arial" w:cs="Arial"/>
          <w:bCs/>
          <w:sz w:val="20"/>
          <w:szCs w:val="20"/>
        </w:rPr>
      </w:pPr>
      <w:r>
        <w:rPr>
          <w:rFonts w:ascii="Arial" w:hAnsi="Arial" w:cs="Arial"/>
          <w:bCs/>
          <w:sz w:val="20"/>
          <w:szCs w:val="20"/>
        </w:rPr>
        <w:t xml:space="preserve">De </w:t>
      </w:r>
      <w:r w:rsidR="00DD2A4A">
        <w:rPr>
          <w:rFonts w:ascii="Arial" w:hAnsi="Arial" w:cs="Arial"/>
          <w:bCs/>
          <w:sz w:val="20"/>
          <w:szCs w:val="20"/>
        </w:rPr>
        <w:t>projectleider</w:t>
      </w:r>
      <w:r w:rsidR="00CA15BD">
        <w:rPr>
          <w:rFonts w:ascii="Arial" w:hAnsi="Arial" w:cs="Arial"/>
          <w:bCs/>
          <w:sz w:val="20"/>
          <w:szCs w:val="20"/>
        </w:rPr>
        <w:t xml:space="preserve"> </w:t>
      </w:r>
      <w:r>
        <w:rPr>
          <w:rFonts w:ascii="Arial" w:hAnsi="Arial" w:cs="Arial"/>
          <w:bCs/>
          <w:sz w:val="20"/>
          <w:szCs w:val="20"/>
        </w:rPr>
        <w:t xml:space="preserve">is verantwoordelijk voor de goede uitvoering van de activiteiten </w:t>
      </w:r>
      <w:r w:rsidR="00154532">
        <w:rPr>
          <w:rFonts w:ascii="Arial" w:hAnsi="Arial" w:cs="Arial"/>
          <w:bCs/>
          <w:sz w:val="20"/>
          <w:szCs w:val="20"/>
        </w:rPr>
        <w:t>voor</w:t>
      </w:r>
      <w:r>
        <w:rPr>
          <w:rFonts w:ascii="Arial" w:hAnsi="Arial" w:cs="Arial"/>
          <w:bCs/>
          <w:sz w:val="20"/>
          <w:szCs w:val="20"/>
        </w:rPr>
        <w:t xml:space="preserve"> </w:t>
      </w:r>
      <w:r w:rsidR="005B79AB">
        <w:rPr>
          <w:rFonts w:ascii="Arial" w:hAnsi="Arial" w:cs="Arial"/>
          <w:bCs/>
          <w:sz w:val="20"/>
          <w:szCs w:val="20"/>
        </w:rPr>
        <w:t xml:space="preserve">het </w:t>
      </w:r>
      <w:r>
        <w:rPr>
          <w:rFonts w:ascii="Arial" w:hAnsi="Arial" w:cs="Arial"/>
          <w:bCs/>
          <w:sz w:val="20"/>
          <w:szCs w:val="20"/>
        </w:rPr>
        <w:t xml:space="preserve">genoemde resultaatgebied. </w:t>
      </w:r>
      <w:r w:rsidR="00154532">
        <w:rPr>
          <w:rFonts w:ascii="Arial" w:hAnsi="Arial" w:cs="Arial"/>
          <w:bCs/>
          <w:sz w:val="20"/>
          <w:szCs w:val="20"/>
        </w:rPr>
        <w:t xml:space="preserve">De activiteiten </w:t>
      </w:r>
      <w:r w:rsidR="000F7BED">
        <w:rPr>
          <w:rFonts w:ascii="Arial" w:hAnsi="Arial" w:cs="Arial"/>
          <w:bCs/>
          <w:sz w:val="20"/>
          <w:szCs w:val="20"/>
        </w:rPr>
        <w:t xml:space="preserve">sluiten aan bij </w:t>
      </w:r>
      <w:r w:rsidR="00154532">
        <w:rPr>
          <w:rFonts w:ascii="Arial" w:hAnsi="Arial" w:cs="Arial"/>
          <w:bCs/>
          <w:sz w:val="20"/>
          <w:szCs w:val="20"/>
        </w:rPr>
        <w:t>de planning van het Project Implementatie</w:t>
      </w:r>
      <w:r w:rsidR="009C4347">
        <w:rPr>
          <w:rFonts w:ascii="Arial" w:hAnsi="Arial" w:cs="Arial"/>
          <w:bCs/>
          <w:sz w:val="20"/>
          <w:szCs w:val="20"/>
        </w:rPr>
        <w:t xml:space="preserve"> </w:t>
      </w:r>
      <w:r w:rsidR="000F7BED">
        <w:rPr>
          <w:rFonts w:ascii="Arial" w:hAnsi="Arial" w:cs="Arial"/>
          <w:bCs/>
          <w:sz w:val="20"/>
          <w:szCs w:val="20"/>
        </w:rPr>
        <w:t xml:space="preserve">van het nieuwe </w:t>
      </w:r>
      <w:r w:rsidR="007D10CC">
        <w:rPr>
          <w:rFonts w:ascii="Arial" w:hAnsi="Arial" w:cs="Arial"/>
          <w:bCs/>
          <w:sz w:val="20"/>
          <w:szCs w:val="20"/>
        </w:rPr>
        <w:t>cliëntvolgsysteem</w:t>
      </w:r>
      <w:r w:rsidR="00876B24">
        <w:rPr>
          <w:rFonts w:ascii="Arial" w:hAnsi="Arial" w:cs="Arial"/>
          <w:bCs/>
          <w:sz w:val="20"/>
          <w:szCs w:val="20"/>
        </w:rPr>
        <w:t xml:space="preserve"> </w:t>
      </w:r>
      <w:r w:rsidR="00E175ED">
        <w:rPr>
          <w:rFonts w:ascii="Arial" w:hAnsi="Arial" w:cs="Arial"/>
          <w:bCs/>
          <w:sz w:val="20"/>
          <w:szCs w:val="20"/>
        </w:rPr>
        <w:t xml:space="preserve">en nauwe </w:t>
      </w:r>
      <w:r w:rsidR="000F7BED">
        <w:rPr>
          <w:rFonts w:ascii="Arial" w:hAnsi="Arial" w:cs="Arial"/>
          <w:bCs/>
          <w:sz w:val="20"/>
          <w:szCs w:val="20"/>
        </w:rPr>
        <w:t>afstemming met de implementatie activiteiten</w:t>
      </w:r>
      <w:r w:rsidR="00E175ED">
        <w:rPr>
          <w:rFonts w:ascii="Arial" w:hAnsi="Arial" w:cs="Arial"/>
          <w:bCs/>
          <w:sz w:val="20"/>
          <w:szCs w:val="20"/>
        </w:rPr>
        <w:t xml:space="preserve"> is daarom gewenst</w:t>
      </w:r>
      <w:r w:rsidR="00154532">
        <w:rPr>
          <w:rFonts w:ascii="Arial" w:hAnsi="Arial" w:cs="Arial"/>
          <w:bCs/>
          <w:sz w:val="20"/>
          <w:szCs w:val="20"/>
        </w:rPr>
        <w:t xml:space="preserve">. </w:t>
      </w:r>
      <w:r w:rsidR="00320459" w:rsidRPr="0046138A">
        <w:rPr>
          <w:rFonts w:ascii="Arial" w:hAnsi="Arial" w:cs="Arial"/>
          <w:bCs/>
          <w:sz w:val="20"/>
          <w:szCs w:val="20"/>
        </w:rPr>
        <w:t xml:space="preserve">Heeft o.a. betrekking op het automatisch opvoeren van meldingen en de doorgifte naar de Rotterdamse </w:t>
      </w:r>
      <w:r w:rsidR="009D5129" w:rsidRPr="0046138A">
        <w:rPr>
          <w:rFonts w:ascii="Arial" w:hAnsi="Arial" w:cs="Arial"/>
          <w:bCs/>
          <w:sz w:val="20"/>
          <w:szCs w:val="20"/>
        </w:rPr>
        <w:t>verwijsindex.</w:t>
      </w:r>
      <w:r w:rsidR="0046138A" w:rsidRPr="0046138A">
        <w:rPr>
          <w:rFonts w:ascii="Arial" w:hAnsi="Arial" w:cs="Arial"/>
          <w:bCs/>
          <w:sz w:val="20"/>
          <w:szCs w:val="20"/>
        </w:rPr>
        <w:t xml:space="preserve"> </w:t>
      </w:r>
    </w:p>
    <w:p w14:paraId="5663DE12" w14:textId="77777777" w:rsidR="00A94C09" w:rsidRDefault="00A94C09" w:rsidP="002D50D9">
      <w:pPr>
        <w:outlineLvl w:val="0"/>
        <w:rPr>
          <w:rFonts w:ascii="Arial" w:hAnsi="Arial" w:cs="Arial"/>
          <w:b/>
          <w:bCs/>
          <w:sz w:val="20"/>
          <w:szCs w:val="20"/>
        </w:rPr>
      </w:pPr>
    </w:p>
    <w:p w14:paraId="504B3D78" w14:textId="77777777" w:rsidR="0070123D" w:rsidRPr="00B32B6F" w:rsidRDefault="00317E1D" w:rsidP="002D50D9">
      <w:pPr>
        <w:outlineLvl w:val="0"/>
        <w:rPr>
          <w:rFonts w:ascii="Arial" w:eastAsiaTheme="minorHAnsi" w:hAnsi="Arial" w:cs="Arial"/>
          <w:b/>
          <w:color w:val="008000"/>
          <w:szCs w:val="22"/>
          <w:lang w:eastAsia="en-US"/>
        </w:rPr>
      </w:pPr>
      <w:r w:rsidRPr="00B32B6F">
        <w:rPr>
          <w:rFonts w:ascii="Arial" w:eastAsiaTheme="minorHAnsi" w:hAnsi="Arial" w:cs="Arial"/>
          <w:b/>
          <w:color w:val="008000"/>
          <w:szCs w:val="22"/>
          <w:lang w:eastAsia="en-US"/>
        </w:rPr>
        <w:t xml:space="preserve">Eisen </w:t>
      </w:r>
    </w:p>
    <w:p w14:paraId="7181F1C4" w14:textId="638D5B59" w:rsidR="00317E1D" w:rsidRPr="006661A6" w:rsidRDefault="00317E1D" w:rsidP="00317E1D">
      <w:pPr>
        <w:pStyle w:val="Lijstalinea"/>
        <w:numPr>
          <w:ilvl w:val="0"/>
          <w:numId w:val="9"/>
        </w:numPr>
        <w:outlineLvl w:val="0"/>
        <w:rPr>
          <w:rFonts w:ascii="Arial" w:hAnsi="Arial" w:cs="Arial"/>
          <w:sz w:val="20"/>
          <w:szCs w:val="20"/>
        </w:rPr>
      </w:pPr>
      <w:r w:rsidRPr="006661A6">
        <w:rPr>
          <w:rFonts w:ascii="Arial" w:hAnsi="Arial" w:cs="Arial"/>
          <w:sz w:val="20"/>
          <w:szCs w:val="20"/>
        </w:rPr>
        <w:t xml:space="preserve">Minimaal een afgeronde </w:t>
      </w:r>
      <w:r w:rsidR="0001584D" w:rsidRPr="006661A6">
        <w:rPr>
          <w:rFonts w:ascii="Arial" w:hAnsi="Arial" w:cs="Arial"/>
          <w:sz w:val="20"/>
          <w:szCs w:val="20"/>
        </w:rPr>
        <w:t>Hbo-Opleiding</w:t>
      </w:r>
      <w:r w:rsidR="00D01795">
        <w:rPr>
          <w:rFonts w:ascii="Arial" w:hAnsi="Arial" w:cs="Arial"/>
          <w:sz w:val="20"/>
          <w:szCs w:val="20"/>
        </w:rPr>
        <w:t>;</w:t>
      </w:r>
    </w:p>
    <w:p w14:paraId="2124EFDB" w14:textId="40F66157" w:rsidR="00317E1D" w:rsidRDefault="00317E1D" w:rsidP="00317E1D">
      <w:pPr>
        <w:pStyle w:val="Lijstalinea"/>
        <w:numPr>
          <w:ilvl w:val="0"/>
          <w:numId w:val="9"/>
        </w:numPr>
        <w:rPr>
          <w:rFonts w:ascii="Arial" w:hAnsi="Arial" w:cs="Arial"/>
          <w:sz w:val="20"/>
          <w:szCs w:val="20"/>
        </w:rPr>
      </w:pPr>
      <w:r>
        <w:rPr>
          <w:rFonts w:ascii="Arial" w:hAnsi="Arial" w:cs="Arial"/>
          <w:sz w:val="20"/>
          <w:szCs w:val="20"/>
        </w:rPr>
        <w:t>Minimaal 10 jaar ervaring als projectleider op snijvlak Business en ICT</w:t>
      </w:r>
      <w:r w:rsidR="00D01795">
        <w:rPr>
          <w:rFonts w:ascii="Arial" w:hAnsi="Arial" w:cs="Arial"/>
          <w:sz w:val="20"/>
          <w:szCs w:val="20"/>
        </w:rPr>
        <w:t>;</w:t>
      </w:r>
    </w:p>
    <w:p w14:paraId="21125D95" w14:textId="470111AF" w:rsidR="0001584D" w:rsidRDefault="006661A6" w:rsidP="00317E1D">
      <w:pPr>
        <w:pStyle w:val="Lijstalinea"/>
        <w:numPr>
          <w:ilvl w:val="0"/>
          <w:numId w:val="9"/>
        </w:numPr>
        <w:rPr>
          <w:rFonts w:ascii="Arial" w:hAnsi="Arial" w:cs="Arial"/>
          <w:sz w:val="20"/>
          <w:szCs w:val="20"/>
        </w:rPr>
      </w:pPr>
      <w:r>
        <w:rPr>
          <w:rFonts w:ascii="Arial" w:hAnsi="Arial" w:cs="Arial"/>
          <w:sz w:val="20"/>
          <w:szCs w:val="20"/>
        </w:rPr>
        <w:t xml:space="preserve">Minimaal twee jaar </w:t>
      </w:r>
      <w:r w:rsidR="0001584D">
        <w:rPr>
          <w:rFonts w:ascii="Arial" w:hAnsi="Arial" w:cs="Arial"/>
          <w:sz w:val="20"/>
          <w:szCs w:val="20"/>
        </w:rPr>
        <w:t>als Projectleider binnen het Sociaal Domein in de afgelopen 3 jaar</w:t>
      </w:r>
      <w:r w:rsidR="00D01795">
        <w:rPr>
          <w:rFonts w:ascii="Arial" w:hAnsi="Arial" w:cs="Arial"/>
          <w:sz w:val="20"/>
          <w:szCs w:val="20"/>
        </w:rPr>
        <w:t>;</w:t>
      </w:r>
      <w:r w:rsidR="0001584D">
        <w:rPr>
          <w:rFonts w:ascii="Arial" w:hAnsi="Arial" w:cs="Arial"/>
          <w:sz w:val="20"/>
          <w:szCs w:val="20"/>
        </w:rPr>
        <w:t xml:space="preserve"> </w:t>
      </w:r>
    </w:p>
    <w:p w14:paraId="589CD95F" w14:textId="69C7EE26" w:rsidR="0001584D" w:rsidRDefault="0001584D" w:rsidP="00317E1D">
      <w:pPr>
        <w:pStyle w:val="Lijstalinea"/>
        <w:numPr>
          <w:ilvl w:val="0"/>
          <w:numId w:val="9"/>
        </w:numPr>
        <w:rPr>
          <w:rFonts w:ascii="Arial" w:hAnsi="Arial" w:cs="Arial"/>
          <w:sz w:val="20"/>
          <w:szCs w:val="20"/>
        </w:rPr>
      </w:pPr>
      <w:r>
        <w:rPr>
          <w:rFonts w:ascii="Arial" w:hAnsi="Arial" w:cs="Arial"/>
          <w:sz w:val="20"/>
          <w:szCs w:val="20"/>
        </w:rPr>
        <w:t xml:space="preserve">Ervaring als implementatie manager van een ICT project met grote impact (er waren meerder organisatie onderdelen </w:t>
      </w:r>
      <w:r w:rsidR="00DD2A4A">
        <w:rPr>
          <w:rFonts w:ascii="Arial" w:hAnsi="Arial" w:cs="Arial"/>
          <w:sz w:val="20"/>
          <w:szCs w:val="20"/>
        </w:rPr>
        <w:t>betrokken)</w:t>
      </w:r>
      <w:r>
        <w:rPr>
          <w:rFonts w:ascii="Arial" w:hAnsi="Arial" w:cs="Arial"/>
          <w:sz w:val="20"/>
          <w:szCs w:val="20"/>
        </w:rPr>
        <w:t xml:space="preserve"> op gedaan in de afgelopen 3 jaar</w:t>
      </w:r>
      <w:r w:rsidR="00D01795">
        <w:rPr>
          <w:rFonts w:ascii="Arial" w:hAnsi="Arial" w:cs="Arial"/>
          <w:sz w:val="20"/>
          <w:szCs w:val="20"/>
        </w:rPr>
        <w:t>;</w:t>
      </w:r>
    </w:p>
    <w:p w14:paraId="144BECDA" w14:textId="18FC2C6B" w:rsidR="00317E1D" w:rsidRDefault="00317E1D" w:rsidP="00317E1D">
      <w:pPr>
        <w:pStyle w:val="Lijstalinea"/>
        <w:numPr>
          <w:ilvl w:val="0"/>
          <w:numId w:val="9"/>
        </w:numPr>
        <w:rPr>
          <w:rFonts w:ascii="Arial" w:hAnsi="Arial" w:cs="Arial"/>
          <w:sz w:val="20"/>
          <w:szCs w:val="20"/>
        </w:rPr>
      </w:pPr>
      <w:r>
        <w:rPr>
          <w:rFonts w:ascii="Arial" w:hAnsi="Arial" w:cs="Arial"/>
          <w:sz w:val="20"/>
          <w:szCs w:val="20"/>
        </w:rPr>
        <w:t>M</w:t>
      </w:r>
      <w:r w:rsidRPr="00344723">
        <w:rPr>
          <w:rFonts w:ascii="Arial" w:hAnsi="Arial" w:cs="Arial"/>
          <w:sz w:val="20"/>
          <w:szCs w:val="20"/>
        </w:rPr>
        <w:t xml:space="preserve">inimaal vier jaar ervaring met ICT-implementaties met </w:t>
      </w:r>
      <w:r w:rsidR="00D01795">
        <w:rPr>
          <w:rFonts w:ascii="Arial" w:hAnsi="Arial" w:cs="Arial"/>
          <w:sz w:val="20"/>
          <w:szCs w:val="20"/>
        </w:rPr>
        <w:t>de nadruk</w:t>
      </w:r>
      <w:r w:rsidRPr="00344723">
        <w:rPr>
          <w:rFonts w:ascii="Arial" w:hAnsi="Arial" w:cs="Arial"/>
          <w:sz w:val="20"/>
          <w:szCs w:val="20"/>
        </w:rPr>
        <w:t xml:space="preserve"> op het gebied van koppelvlakken</w:t>
      </w:r>
      <w:r w:rsidR="00D01795">
        <w:rPr>
          <w:rFonts w:ascii="Arial" w:hAnsi="Arial" w:cs="Arial"/>
          <w:sz w:val="20"/>
          <w:szCs w:val="20"/>
        </w:rPr>
        <w:t>;</w:t>
      </w:r>
      <w:r w:rsidRPr="00344723">
        <w:rPr>
          <w:rFonts w:ascii="Arial" w:hAnsi="Arial" w:cs="Arial"/>
          <w:sz w:val="20"/>
          <w:szCs w:val="20"/>
        </w:rPr>
        <w:t xml:space="preserve"> </w:t>
      </w:r>
    </w:p>
    <w:p w14:paraId="3FCA2AC8" w14:textId="4147431C" w:rsidR="007A5BB5" w:rsidRPr="007A5BB5" w:rsidRDefault="00317E1D" w:rsidP="00317E1D">
      <w:pPr>
        <w:pStyle w:val="Lijstalinea"/>
        <w:numPr>
          <w:ilvl w:val="0"/>
          <w:numId w:val="9"/>
        </w:numPr>
        <w:rPr>
          <w:rFonts w:ascii="Arial" w:hAnsi="Arial" w:cs="Arial"/>
          <w:sz w:val="20"/>
          <w:szCs w:val="20"/>
        </w:rPr>
      </w:pPr>
      <w:r w:rsidRPr="007A5BB5">
        <w:rPr>
          <w:rFonts w:ascii="Arial" w:hAnsi="Arial" w:cs="Arial"/>
          <w:sz w:val="20"/>
          <w:szCs w:val="20"/>
        </w:rPr>
        <w:t>Ervaring met de integratie van ICT-systemen</w:t>
      </w:r>
      <w:r w:rsidR="00D01795">
        <w:rPr>
          <w:rFonts w:ascii="Arial" w:hAnsi="Arial" w:cs="Arial"/>
          <w:sz w:val="20"/>
          <w:szCs w:val="20"/>
        </w:rPr>
        <w:t>;</w:t>
      </w:r>
    </w:p>
    <w:p w14:paraId="49D80E5A" w14:textId="3561691B" w:rsidR="00317E1D" w:rsidRDefault="00317E1D" w:rsidP="00317E1D">
      <w:pPr>
        <w:pStyle w:val="Lijstalinea"/>
        <w:numPr>
          <w:ilvl w:val="0"/>
          <w:numId w:val="9"/>
        </w:numPr>
        <w:rPr>
          <w:rFonts w:ascii="Arial" w:hAnsi="Arial" w:cs="Arial"/>
          <w:sz w:val="20"/>
          <w:szCs w:val="20"/>
        </w:rPr>
      </w:pPr>
      <w:r w:rsidRPr="0046138A">
        <w:rPr>
          <w:rFonts w:ascii="Arial" w:hAnsi="Arial" w:cs="Arial"/>
          <w:sz w:val="20"/>
          <w:szCs w:val="20"/>
        </w:rPr>
        <w:t xml:space="preserve">Ervaring met </w:t>
      </w:r>
      <w:r>
        <w:rPr>
          <w:rFonts w:ascii="Arial" w:hAnsi="Arial" w:cs="Arial"/>
          <w:sz w:val="20"/>
          <w:szCs w:val="20"/>
        </w:rPr>
        <w:t>DMS, met automatiseringsaspecten van archivering</w:t>
      </w:r>
      <w:r w:rsidR="00D01795">
        <w:rPr>
          <w:rFonts w:ascii="Arial" w:hAnsi="Arial" w:cs="Arial"/>
          <w:sz w:val="20"/>
          <w:szCs w:val="20"/>
        </w:rPr>
        <w:t>;</w:t>
      </w:r>
    </w:p>
    <w:p w14:paraId="00AB686B" w14:textId="15D8B340" w:rsidR="00317E1D" w:rsidRPr="0046138A" w:rsidRDefault="00317E1D" w:rsidP="00317E1D">
      <w:pPr>
        <w:pStyle w:val="Lijstalinea"/>
        <w:numPr>
          <w:ilvl w:val="0"/>
          <w:numId w:val="9"/>
        </w:numPr>
        <w:rPr>
          <w:rFonts w:ascii="Arial" w:hAnsi="Arial" w:cs="Arial"/>
          <w:sz w:val="20"/>
          <w:szCs w:val="20"/>
        </w:rPr>
      </w:pPr>
      <w:r>
        <w:rPr>
          <w:rFonts w:ascii="Arial" w:hAnsi="Arial" w:cs="Arial"/>
          <w:sz w:val="20"/>
          <w:szCs w:val="20"/>
        </w:rPr>
        <w:t xml:space="preserve">Ervaring met </w:t>
      </w:r>
      <w:r w:rsidR="00FD420E">
        <w:rPr>
          <w:rFonts w:ascii="Arial" w:hAnsi="Arial" w:cs="Arial"/>
          <w:sz w:val="20"/>
          <w:szCs w:val="20"/>
        </w:rPr>
        <w:t xml:space="preserve">het automatiseren van </w:t>
      </w:r>
      <w:r>
        <w:rPr>
          <w:rFonts w:ascii="Arial" w:hAnsi="Arial" w:cs="Arial"/>
          <w:sz w:val="20"/>
          <w:szCs w:val="20"/>
        </w:rPr>
        <w:t>zaakgericht werken binnen gemeentelijke organisaties</w:t>
      </w:r>
      <w:r w:rsidR="00D01795">
        <w:rPr>
          <w:rFonts w:ascii="Arial" w:hAnsi="Arial" w:cs="Arial"/>
          <w:sz w:val="20"/>
          <w:szCs w:val="20"/>
        </w:rPr>
        <w:t>;</w:t>
      </w:r>
      <w:r>
        <w:rPr>
          <w:rFonts w:ascii="Arial" w:hAnsi="Arial" w:cs="Arial"/>
          <w:sz w:val="20"/>
          <w:szCs w:val="20"/>
        </w:rPr>
        <w:t xml:space="preserve"> </w:t>
      </w:r>
    </w:p>
    <w:p w14:paraId="4AD17C8E" w14:textId="2027118B" w:rsidR="00317E1D" w:rsidRPr="0046138A" w:rsidRDefault="00317E1D" w:rsidP="00317E1D">
      <w:pPr>
        <w:pStyle w:val="Lijstalinea"/>
        <w:numPr>
          <w:ilvl w:val="0"/>
          <w:numId w:val="9"/>
        </w:numPr>
        <w:rPr>
          <w:rFonts w:ascii="Arial" w:hAnsi="Arial" w:cs="Arial"/>
          <w:sz w:val="20"/>
          <w:szCs w:val="20"/>
        </w:rPr>
      </w:pPr>
      <w:r w:rsidRPr="0046138A">
        <w:rPr>
          <w:rFonts w:ascii="Arial" w:hAnsi="Arial" w:cs="Arial"/>
          <w:sz w:val="20"/>
          <w:szCs w:val="20"/>
        </w:rPr>
        <w:t>Ervaring met projecten in grote, complexe en politiek gevoelige organisaties</w:t>
      </w:r>
      <w:r w:rsidR="00D01795">
        <w:rPr>
          <w:rFonts w:ascii="Arial" w:hAnsi="Arial" w:cs="Arial"/>
          <w:sz w:val="20"/>
          <w:szCs w:val="20"/>
        </w:rPr>
        <w:t>;</w:t>
      </w:r>
      <w:r w:rsidRPr="0046138A">
        <w:rPr>
          <w:rFonts w:ascii="Arial" w:hAnsi="Arial" w:cs="Arial"/>
          <w:sz w:val="20"/>
          <w:szCs w:val="20"/>
        </w:rPr>
        <w:t xml:space="preserve"> </w:t>
      </w:r>
    </w:p>
    <w:p w14:paraId="61A42974" w14:textId="1A2B17CD" w:rsidR="00317E1D" w:rsidRDefault="00317E1D" w:rsidP="00317E1D">
      <w:pPr>
        <w:pStyle w:val="Lijstalinea"/>
        <w:numPr>
          <w:ilvl w:val="0"/>
          <w:numId w:val="9"/>
        </w:numPr>
        <w:rPr>
          <w:rFonts w:ascii="Arial" w:hAnsi="Arial" w:cs="Arial"/>
          <w:sz w:val="20"/>
          <w:szCs w:val="20"/>
        </w:rPr>
      </w:pPr>
      <w:r w:rsidRPr="0046138A">
        <w:rPr>
          <w:rFonts w:ascii="Arial" w:hAnsi="Arial" w:cs="Arial"/>
          <w:sz w:val="20"/>
          <w:szCs w:val="20"/>
        </w:rPr>
        <w:t>Ervaring met het aansturen van externe leveranciers</w:t>
      </w:r>
      <w:r w:rsidR="00D01795">
        <w:rPr>
          <w:rFonts w:ascii="Arial" w:hAnsi="Arial" w:cs="Arial"/>
          <w:sz w:val="20"/>
          <w:szCs w:val="20"/>
        </w:rPr>
        <w:t>;</w:t>
      </w:r>
    </w:p>
    <w:p w14:paraId="67BC9076" w14:textId="74F3388B" w:rsidR="007A5BB5" w:rsidRDefault="007A5BB5" w:rsidP="00317E1D">
      <w:pPr>
        <w:pStyle w:val="Lijstalinea"/>
        <w:numPr>
          <w:ilvl w:val="0"/>
          <w:numId w:val="9"/>
        </w:numPr>
        <w:rPr>
          <w:rFonts w:ascii="Arial" w:hAnsi="Arial" w:cs="Arial"/>
          <w:sz w:val="20"/>
          <w:szCs w:val="20"/>
        </w:rPr>
      </w:pPr>
      <w:r>
        <w:rPr>
          <w:rFonts w:ascii="Arial" w:hAnsi="Arial" w:cs="Arial"/>
          <w:sz w:val="20"/>
          <w:szCs w:val="20"/>
        </w:rPr>
        <w:t xml:space="preserve">Kennis van </w:t>
      </w:r>
      <w:r w:rsidR="00126912">
        <w:rPr>
          <w:rFonts w:ascii="Arial" w:hAnsi="Arial" w:cs="Arial"/>
          <w:sz w:val="20"/>
          <w:szCs w:val="20"/>
        </w:rPr>
        <w:t>processen rondom melden, indiceren, uitleveren en betalen van zorg</w:t>
      </w:r>
      <w:r w:rsidR="00D01795">
        <w:rPr>
          <w:rFonts w:ascii="Arial" w:hAnsi="Arial" w:cs="Arial"/>
          <w:sz w:val="20"/>
          <w:szCs w:val="20"/>
        </w:rPr>
        <w:t>;</w:t>
      </w:r>
      <w:r w:rsidR="00126912">
        <w:rPr>
          <w:rFonts w:ascii="Arial" w:hAnsi="Arial" w:cs="Arial"/>
          <w:sz w:val="20"/>
          <w:szCs w:val="20"/>
        </w:rPr>
        <w:t xml:space="preserve"> </w:t>
      </w:r>
      <w:r w:rsidR="0001584D">
        <w:rPr>
          <w:rFonts w:ascii="Arial" w:hAnsi="Arial" w:cs="Arial"/>
          <w:sz w:val="20"/>
          <w:szCs w:val="20"/>
        </w:rPr>
        <w:t xml:space="preserve"> </w:t>
      </w:r>
    </w:p>
    <w:p w14:paraId="47FEF554" w14:textId="31CD2AE7" w:rsidR="007A5BB5" w:rsidRPr="0046138A" w:rsidRDefault="007A5BB5" w:rsidP="00317E1D">
      <w:pPr>
        <w:pStyle w:val="Lijstalinea"/>
        <w:numPr>
          <w:ilvl w:val="0"/>
          <w:numId w:val="9"/>
        </w:numPr>
        <w:rPr>
          <w:rFonts w:ascii="Arial" w:hAnsi="Arial" w:cs="Arial"/>
          <w:sz w:val="20"/>
          <w:szCs w:val="20"/>
        </w:rPr>
      </w:pPr>
      <w:r>
        <w:rPr>
          <w:rFonts w:ascii="Arial" w:hAnsi="Arial" w:cs="Arial"/>
          <w:sz w:val="20"/>
          <w:szCs w:val="20"/>
        </w:rPr>
        <w:t xml:space="preserve">Ervaring en kennis over de ontwikkeling van ICT binnen het Sociaal </w:t>
      </w:r>
      <w:r w:rsidR="00126912">
        <w:rPr>
          <w:rFonts w:ascii="Arial" w:hAnsi="Arial" w:cs="Arial"/>
          <w:sz w:val="20"/>
          <w:szCs w:val="20"/>
        </w:rPr>
        <w:t>Zorgd</w:t>
      </w:r>
      <w:r>
        <w:rPr>
          <w:rFonts w:ascii="Arial" w:hAnsi="Arial" w:cs="Arial"/>
          <w:sz w:val="20"/>
          <w:szCs w:val="20"/>
        </w:rPr>
        <w:t>omein</w:t>
      </w:r>
      <w:r w:rsidR="00D01795">
        <w:rPr>
          <w:rFonts w:ascii="Arial" w:hAnsi="Arial" w:cs="Arial"/>
          <w:sz w:val="20"/>
          <w:szCs w:val="20"/>
        </w:rPr>
        <w:t>;</w:t>
      </w:r>
      <w:r>
        <w:rPr>
          <w:rFonts w:ascii="Arial" w:hAnsi="Arial" w:cs="Arial"/>
          <w:sz w:val="20"/>
          <w:szCs w:val="20"/>
        </w:rPr>
        <w:t xml:space="preserve"> </w:t>
      </w:r>
    </w:p>
    <w:p w14:paraId="1B167807" w14:textId="26F3BACF" w:rsidR="007A5BB5" w:rsidRDefault="007A5BB5" w:rsidP="007A5BB5">
      <w:pPr>
        <w:pStyle w:val="Lijstalinea"/>
        <w:numPr>
          <w:ilvl w:val="0"/>
          <w:numId w:val="9"/>
        </w:numPr>
        <w:rPr>
          <w:rFonts w:ascii="Arial" w:hAnsi="Arial" w:cs="Arial"/>
          <w:sz w:val="20"/>
          <w:szCs w:val="20"/>
        </w:rPr>
      </w:pPr>
      <w:r>
        <w:rPr>
          <w:rFonts w:ascii="Arial" w:hAnsi="Arial" w:cs="Arial"/>
          <w:sz w:val="20"/>
          <w:szCs w:val="20"/>
        </w:rPr>
        <w:t>Kennis en ervaring met</w:t>
      </w:r>
      <w:r w:rsidR="00FD420E">
        <w:rPr>
          <w:rFonts w:ascii="Arial" w:hAnsi="Arial" w:cs="Arial"/>
          <w:sz w:val="20"/>
          <w:szCs w:val="20"/>
        </w:rPr>
        <w:t xml:space="preserve"> de applicatie </w:t>
      </w:r>
      <w:r>
        <w:rPr>
          <w:rFonts w:ascii="Arial" w:hAnsi="Arial" w:cs="Arial"/>
          <w:sz w:val="20"/>
          <w:szCs w:val="20"/>
        </w:rPr>
        <w:t>Gidso Regie</w:t>
      </w:r>
      <w:r w:rsidR="00D01795">
        <w:rPr>
          <w:rFonts w:ascii="Arial" w:hAnsi="Arial" w:cs="Arial"/>
          <w:sz w:val="20"/>
          <w:szCs w:val="20"/>
        </w:rPr>
        <w:t>.</w:t>
      </w:r>
      <w:r>
        <w:rPr>
          <w:rFonts w:ascii="Arial" w:hAnsi="Arial" w:cs="Arial"/>
          <w:sz w:val="20"/>
          <w:szCs w:val="20"/>
        </w:rPr>
        <w:t xml:space="preserve"> </w:t>
      </w:r>
    </w:p>
    <w:p w14:paraId="48075638" w14:textId="77777777" w:rsidR="00317E1D" w:rsidRDefault="00317E1D" w:rsidP="002D50D9">
      <w:pPr>
        <w:rPr>
          <w:rFonts w:ascii="Arial" w:hAnsi="Arial" w:cs="Arial"/>
          <w:sz w:val="20"/>
          <w:szCs w:val="20"/>
        </w:rPr>
      </w:pPr>
    </w:p>
    <w:p w14:paraId="736C523F" w14:textId="616151E7" w:rsidR="00FD420E" w:rsidRPr="0028442C" w:rsidRDefault="0001584D" w:rsidP="0028442C">
      <w:pPr>
        <w:outlineLvl w:val="0"/>
        <w:rPr>
          <w:rFonts w:ascii="Arial" w:eastAsiaTheme="minorHAnsi" w:hAnsi="Arial" w:cs="Arial"/>
          <w:b/>
          <w:color w:val="008000"/>
          <w:szCs w:val="22"/>
          <w:lang w:eastAsia="en-US"/>
        </w:rPr>
      </w:pPr>
      <w:r w:rsidRPr="00B32B6F">
        <w:rPr>
          <w:rFonts w:ascii="Arial" w:eastAsiaTheme="minorHAnsi" w:hAnsi="Arial" w:cs="Arial"/>
          <w:b/>
          <w:color w:val="008000"/>
          <w:szCs w:val="22"/>
          <w:lang w:eastAsia="en-US"/>
        </w:rPr>
        <w:t>Wensen:</w:t>
      </w:r>
    </w:p>
    <w:p w14:paraId="761691BA" w14:textId="1D40CAA2" w:rsidR="0028442C" w:rsidRDefault="0028442C" w:rsidP="0028442C">
      <w:pPr>
        <w:pStyle w:val="Lijstalinea"/>
        <w:numPr>
          <w:ilvl w:val="0"/>
          <w:numId w:val="8"/>
        </w:numPr>
        <w:rPr>
          <w:rFonts w:ascii="Arial" w:hAnsi="Arial" w:cs="Arial"/>
          <w:sz w:val="20"/>
          <w:szCs w:val="20"/>
        </w:rPr>
      </w:pPr>
      <w:r w:rsidRPr="0028442C">
        <w:rPr>
          <w:rFonts w:ascii="Arial" w:hAnsi="Arial" w:cs="Arial"/>
          <w:sz w:val="20"/>
          <w:szCs w:val="20"/>
        </w:rPr>
        <w:t>Ervaring met het werken bij een gemeente met meer dan 300.00 inwoners &gt;  5 jaar</w:t>
      </w:r>
      <w:r w:rsidR="00D01795">
        <w:rPr>
          <w:rFonts w:ascii="Arial" w:hAnsi="Arial" w:cs="Arial"/>
          <w:sz w:val="20"/>
          <w:szCs w:val="20"/>
        </w:rPr>
        <w:t>;</w:t>
      </w:r>
      <w:r w:rsidRPr="0046138A">
        <w:rPr>
          <w:rFonts w:ascii="Arial" w:hAnsi="Arial" w:cs="Arial"/>
          <w:sz w:val="20"/>
          <w:szCs w:val="20"/>
        </w:rPr>
        <w:t xml:space="preserve"> </w:t>
      </w:r>
    </w:p>
    <w:p w14:paraId="3EC8FCED" w14:textId="59AA6072" w:rsidR="007A5BB5" w:rsidRPr="0046138A" w:rsidRDefault="007A5BB5" w:rsidP="0028442C">
      <w:pPr>
        <w:pStyle w:val="Lijstalinea"/>
        <w:numPr>
          <w:ilvl w:val="0"/>
          <w:numId w:val="8"/>
        </w:numPr>
        <w:rPr>
          <w:rFonts w:ascii="Arial" w:hAnsi="Arial" w:cs="Arial"/>
          <w:sz w:val="20"/>
          <w:szCs w:val="20"/>
        </w:rPr>
      </w:pPr>
      <w:r w:rsidRPr="0046138A">
        <w:rPr>
          <w:rFonts w:ascii="Arial" w:hAnsi="Arial" w:cs="Arial"/>
          <w:sz w:val="20"/>
          <w:szCs w:val="20"/>
        </w:rPr>
        <w:t>Ervaring met het vertalen van de business behoefte/ wensen naar ICT-oplossingen</w:t>
      </w:r>
      <w:r w:rsidR="00D01795">
        <w:rPr>
          <w:rFonts w:ascii="Arial" w:hAnsi="Arial" w:cs="Arial"/>
          <w:sz w:val="20"/>
          <w:szCs w:val="20"/>
        </w:rPr>
        <w:t>.</w:t>
      </w:r>
    </w:p>
    <w:p w14:paraId="3F9BD7F4" w14:textId="77777777" w:rsidR="008D6108" w:rsidRDefault="008D6108" w:rsidP="002D50D9">
      <w:pPr>
        <w:rPr>
          <w:rFonts w:ascii="Arial" w:hAnsi="Arial" w:cs="Arial"/>
          <w:sz w:val="20"/>
          <w:szCs w:val="20"/>
        </w:rPr>
      </w:pPr>
    </w:p>
    <w:p w14:paraId="58B88CE5" w14:textId="77777777" w:rsidR="00604E7D" w:rsidRDefault="00604E7D" w:rsidP="002D50D9">
      <w:pPr>
        <w:pStyle w:val="normaal"/>
        <w:rPr>
          <w:rFonts w:ascii="Arial" w:hAnsi="Arial" w:cs="Arial"/>
          <w:sz w:val="20"/>
          <w:szCs w:val="20"/>
        </w:rPr>
      </w:pPr>
    </w:p>
    <w:p w14:paraId="3B02248E" w14:textId="77777777" w:rsidR="00D76FF6" w:rsidRDefault="00235C7A" w:rsidP="00B32B6F">
      <w:pPr>
        <w:outlineLvl w:val="0"/>
        <w:rPr>
          <w:rFonts w:ascii="Arial" w:eastAsiaTheme="minorHAnsi" w:hAnsi="Arial" w:cs="Arial"/>
          <w:b/>
          <w:color w:val="008000"/>
          <w:szCs w:val="22"/>
          <w:lang w:eastAsia="en-US"/>
        </w:rPr>
      </w:pPr>
      <w:r w:rsidRPr="00B32B6F">
        <w:rPr>
          <w:rFonts w:ascii="Arial" w:eastAsiaTheme="minorHAnsi" w:hAnsi="Arial" w:cs="Arial"/>
          <w:b/>
          <w:color w:val="008000"/>
          <w:szCs w:val="22"/>
          <w:lang w:eastAsia="en-US"/>
        </w:rPr>
        <w:t>Competenties</w:t>
      </w:r>
    </w:p>
    <w:p w14:paraId="5C411C9F" w14:textId="77777777" w:rsidR="00B32B6F" w:rsidRPr="00B32B6F" w:rsidRDefault="00B32B6F" w:rsidP="00B32B6F">
      <w:pPr>
        <w:outlineLvl w:val="0"/>
        <w:rPr>
          <w:rFonts w:ascii="Arial" w:eastAsiaTheme="minorHAnsi" w:hAnsi="Arial" w:cs="Arial"/>
          <w:b/>
          <w:color w:val="008000"/>
          <w:szCs w:val="22"/>
          <w:lang w:eastAsia="en-US"/>
        </w:rPr>
      </w:pPr>
    </w:p>
    <w:p w14:paraId="48F3F313" w14:textId="7842ED12" w:rsidR="00D9315F" w:rsidRDefault="006F5E7E" w:rsidP="0028442C">
      <w:pPr>
        <w:pStyle w:val="normaal"/>
        <w:numPr>
          <w:ilvl w:val="0"/>
          <w:numId w:val="10"/>
        </w:numPr>
        <w:rPr>
          <w:rFonts w:ascii="Arial" w:hAnsi="Arial" w:cs="Arial"/>
          <w:sz w:val="20"/>
          <w:szCs w:val="20"/>
        </w:rPr>
      </w:pPr>
      <w:r>
        <w:rPr>
          <w:rFonts w:ascii="Arial" w:hAnsi="Arial" w:cs="Arial"/>
          <w:sz w:val="20"/>
          <w:szCs w:val="20"/>
        </w:rPr>
        <w:t>Resultaatgericht</w:t>
      </w:r>
      <w:r w:rsidR="00235C7A">
        <w:rPr>
          <w:rFonts w:ascii="Arial" w:hAnsi="Arial" w:cs="Arial"/>
          <w:sz w:val="20"/>
          <w:szCs w:val="20"/>
        </w:rPr>
        <w:t>heid</w:t>
      </w:r>
      <w:r w:rsidR="00D01795">
        <w:rPr>
          <w:rFonts w:ascii="Arial" w:hAnsi="Arial" w:cs="Arial"/>
          <w:sz w:val="20"/>
          <w:szCs w:val="20"/>
        </w:rPr>
        <w:t>;</w:t>
      </w:r>
    </w:p>
    <w:p w14:paraId="51C10EA5" w14:textId="1EF17EC7" w:rsidR="0001584D" w:rsidRDefault="00B32B6F" w:rsidP="0028442C">
      <w:pPr>
        <w:pStyle w:val="normaal"/>
        <w:numPr>
          <w:ilvl w:val="0"/>
          <w:numId w:val="10"/>
        </w:numPr>
        <w:rPr>
          <w:rFonts w:ascii="Arial" w:hAnsi="Arial" w:cs="Arial"/>
          <w:sz w:val="20"/>
          <w:szCs w:val="20"/>
        </w:rPr>
      </w:pPr>
      <w:r>
        <w:rPr>
          <w:rFonts w:ascii="Arial" w:hAnsi="Arial" w:cs="Arial"/>
          <w:sz w:val="20"/>
          <w:szCs w:val="20"/>
        </w:rPr>
        <w:t>Politiek/bestuurlijk</w:t>
      </w:r>
      <w:r w:rsidR="0001584D">
        <w:rPr>
          <w:rFonts w:ascii="Arial" w:hAnsi="Arial" w:cs="Arial"/>
          <w:sz w:val="20"/>
          <w:szCs w:val="20"/>
        </w:rPr>
        <w:t xml:space="preserve"> </w:t>
      </w:r>
      <w:r>
        <w:rPr>
          <w:rFonts w:ascii="Arial" w:hAnsi="Arial" w:cs="Arial"/>
          <w:sz w:val="20"/>
          <w:szCs w:val="20"/>
        </w:rPr>
        <w:t>s</w:t>
      </w:r>
      <w:r w:rsidR="0001584D">
        <w:rPr>
          <w:rFonts w:ascii="Arial" w:hAnsi="Arial" w:cs="Arial"/>
          <w:sz w:val="20"/>
          <w:szCs w:val="20"/>
        </w:rPr>
        <w:t>ensitief</w:t>
      </w:r>
      <w:r w:rsidR="00126912">
        <w:rPr>
          <w:rFonts w:ascii="Arial" w:hAnsi="Arial" w:cs="Arial"/>
          <w:sz w:val="20"/>
          <w:szCs w:val="20"/>
        </w:rPr>
        <w:t>: de projectleider is in staat op directieniveau te overleggen over voortgang, prioritering en realisatie van projecten</w:t>
      </w:r>
      <w:r w:rsidR="00D01795">
        <w:rPr>
          <w:rFonts w:ascii="Arial" w:hAnsi="Arial" w:cs="Arial"/>
          <w:sz w:val="20"/>
          <w:szCs w:val="20"/>
        </w:rPr>
        <w:t>;</w:t>
      </w:r>
    </w:p>
    <w:p w14:paraId="765BBB9C" w14:textId="319954B0" w:rsidR="0001584D" w:rsidRDefault="0001584D" w:rsidP="0028442C">
      <w:pPr>
        <w:pStyle w:val="normaal"/>
        <w:numPr>
          <w:ilvl w:val="0"/>
          <w:numId w:val="10"/>
        </w:numPr>
        <w:rPr>
          <w:rFonts w:ascii="Arial" w:hAnsi="Arial" w:cs="Arial"/>
          <w:sz w:val="20"/>
          <w:szCs w:val="20"/>
        </w:rPr>
      </w:pPr>
      <w:r>
        <w:rPr>
          <w:rFonts w:ascii="Arial" w:hAnsi="Arial" w:cs="Arial"/>
          <w:sz w:val="20"/>
          <w:szCs w:val="20"/>
        </w:rPr>
        <w:t>Integriteit</w:t>
      </w:r>
      <w:r w:rsidR="00D01795">
        <w:rPr>
          <w:rFonts w:ascii="Arial" w:hAnsi="Arial" w:cs="Arial"/>
          <w:sz w:val="20"/>
          <w:szCs w:val="20"/>
        </w:rPr>
        <w:t>;</w:t>
      </w:r>
      <w:r>
        <w:rPr>
          <w:rFonts w:ascii="Arial" w:hAnsi="Arial" w:cs="Arial"/>
          <w:sz w:val="20"/>
          <w:szCs w:val="20"/>
        </w:rPr>
        <w:t xml:space="preserve"> </w:t>
      </w:r>
    </w:p>
    <w:p w14:paraId="3839508D" w14:textId="6252A6D9" w:rsidR="00235C7A" w:rsidRDefault="00235C7A" w:rsidP="0028442C">
      <w:pPr>
        <w:pStyle w:val="normaal"/>
        <w:numPr>
          <w:ilvl w:val="0"/>
          <w:numId w:val="10"/>
        </w:numPr>
        <w:rPr>
          <w:rFonts w:ascii="Arial" w:hAnsi="Arial" w:cs="Arial"/>
          <w:sz w:val="20"/>
          <w:szCs w:val="20"/>
        </w:rPr>
      </w:pPr>
      <w:r>
        <w:rPr>
          <w:rFonts w:ascii="Arial" w:hAnsi="Arial" w:cs="Arial"/>
          <w:sz w:val="20"/>
          <w:szCs w:val="20"/>
        </w:rPr>
        <w:t>Transparant</w:t>
      </w:r>
      <w:r w:rsidR="00D9315F">
        <w:rPr>
          <w:rFonts w:ascii="Arial" w:hAnsi="Arial" w:cs="Arial"/>
          <w:sz w:val="20"/>
          <w:szCs w:val="20"/>
        </w:rPr>
        <w:t>e</w:t>
      </w:r>
      <w:r>
        <w:rPr>
          <w:rFonts w:ascii="Arial" w:hAnsi="Arial" w:cs="Arial"/>
          <w:sz w:val="20"/>
          <w:szCs w:val="20"/>
        </w:rPr>
        <w:t xml:space="preserve"> werkwijze</w:t>
      </w:r>
      <w:r w:rsidR="00126912">
        <w:rPr>
          <w:rFonts w:ascii="Arial" w:hAnsi="Arial" w:cs="Arial"/>
          <w:sz w:val="20"/>
          <w:szCs w:val="20"/>
        </w:rPr>
        <w:t>: de projectleider snapt de informatiebehoefte van de stakeholders en handelt hier actief naar</w:t>
      </w:r>
      <w:r w:rsidR="00D01795">
        <w:rPr>
          <w:rFonts w:ascii="Arial" w:hAnsi="Arial" w:cs="Arial"/>
          <w:sz w:val="20"/>
          <w:szCs w:val="20"/>
        </w:rPr>
        <w:t>;</w:t>
      </w:r>
    </w:p>
    <w:p w14:paraId="09D3F4E3" w14:textId="17D7B48B" w:rsidR="00235C7A" w:rsidRDefault="00235C7A" w:rsidP="0028442C">
      <w:pPr>
        <w:pStyle w:val="normaal"/>
        <w:numPr>
          <w:ilvl w:val="0"/>
          <w:numId w:val="10"/>
        </w:numPr>
        <w:rPr>
          <w:rFonts w:ascii="Arial" w:hAnsi="Arial" w:cs="Arial"/>
          <w:sz w:val="20"/>
          <w:szCs w:val="20"/>
        </w:rPr>
      </w:pPr>
      <w:r>
        <w:rPr>
          <w:rFonts w:ascii="Arial" w:hAnsi="Arial" w:cs="Arial"/>
          <w:sz w:val="20"/>
          <w:szCs w:val="20"/>
        </w:rPr>
        <w:t>Uitstekende communicatieve vaardigheden</w:t>
      </w:r>
      <w:r w:rsidR="00D01795">
        <w:rPr>
          <w:rFonts w:ascii="Arial" w:hAnsi="Arial" w:cs="Arial"/>
          <w:sz w:val="20"/>
          <w:szCs w:val="20"/>
        </w:rPr>
        <w:t>;</w:t>
      </w:r>
    </w:p>
    <w:p w14:paraId="23665CC4" w14:textId="4935E694" w:rsidR="00D76FF6" w:rsidRDefault="00D76FF6" w:rsidP="0028442C">
      <w:pPr>
        <w:pStyle w:val="normaal"/>
        <w:numPr>
          <w:ilvl w:val="0"/>
          <w:numId w:val="10"/>
        </w:numPr>
        <w:rPr>
          <w:rFonts w:ascii="Arial" w:hAnsi="Arial" w:cs="Arial"/>
          <w:sz w:val="20"/>
          <w:szCs w:val="20"/>
        </w:rPr>
      </w:pPr>
      <w:r>
        <w:rPr>
          <w:rFonts w:ascii="Arial" w:hAnsi="Arial" w:cs="Arial"/>
          <w:sz w:val="20"/>
          <w:szCs w:val="20"/>
        </w:rPr>
        <w:lastRenderedPageBreak/>
        <w:t>Verantwoordelijkheid</w:t>
      </w:r>
      <w:r w:rsidR="00D01795">
        <w:rPr>
          <w:rFonts w:ascii="Arial" w:hAnsi="Arial" w:cs="Arial"/>
          <w:sz w:val="20"/>
          <w:szCs w:val="20"/>
        </w:rPr>
        <w:t>;</w:t>
      </w:r>
    </w:p>
    <w:p w14:paraId="29019CCD" w14:textId="33DB8A71" w:rsidR="00D76FF6" w:rsidRDefault="00C30C46" w:rsidP="0028442C">
      <w:pPr>
        <w:pStyle w:val="normaal"/>
        <w:numPr>
          <w:ilvl w:val="0"/>
          <w:numId w:val="10"/>
        </w:numPr>
        <w:rPr>
          <w:rFonts w:ascii="Arial" w:hAnsi="Arial" w:cs="Arial"/>
          <w:sz w:val="20"/>
          <w:szCs w:val="20"/>
        </w:rPr>
      </w:pPr>
      <w:r>
        <w:rPr>
          <w:rFonts w:ascii="Arial" w:hAnsi="Arial" w:cs="Arial"/>
          <w:sz w:val="20"/>
          <w:szCs w:val="20"/>
        </w:rPr>
        <w:t>F</w:t>
      </w:r>
      <w:r w:rsidR="00D76FF6">
        <w:rPr>
          <w:rFonts w:ascii="Arial" w:hAnsi="Arial" w:cs="Arial"/>
          <w:sz w:val="20"/>
          <w:szCs w:val="20"/>
        </w:rPr>
        <w:t>lex</w:t>
      </w:r>
      <w:r w:rsidR="003E0A6A">
        <w:rPr>
          <w:rFonts w:ascii="Arial" w:hAnsi="Arial" w:cs="Arial"/>
          <w:sz w:val="20"/>
          <w:szCs w:val="20"/>
        </w:rPr>
        <w:t>i</w:t>
      </w:r>
      <w:r w:rsidR="00D76FF6">
        <w:rPr>
          <w:rFonts w:ascii="Arial" w:hAnsi="Arial" w:cs="Arial"/>
          <w:sz w:val="20"/>
          <w:szCs w:val="20"/>
        </w:rPr>
        <w:t>biliteit</w:t>
      </w:r>
      <w:r w:rsidR="00126912">
        <w:rPr>
          <w:rFonts w:ascii="Arial" w:hAnsi="Arial" w:cs="Arial"/>
          <w:sz w:val="20"/>
          <w:szCs w:val="20"/>
        </w:rPr>
        <w:t>: de projectleider is flexibel in de manier waarop de doelstellingen van het project worden gerealiseerd</w:t>
      </w:r>
      <w:r w:rsidR="00D01795">
        <w:rPr>
          <w:rFonts w:ascii="Arial" w:hAnsi="Arial" w:cs="Arial"/>
          <w:sz w:val="20"/>
          <w:szCs w:val="20"/>
        </w:rPr>
        <w:t>;</w:t>
      </w:r>
    </w:p>
    <w:p w14:paraId="3DE936E5" w14:textId="085AE041" w:rsidR="003E0A6A" w:rsidRDefault="003E0A6A" w:rsidP="0028442C">
      <w:pPr>
        <w:pStyle w:val="normaal"/>
        <w:numPr>
          <w:ilvl w:val="0"/>
          <w:numId w:val="10"/>
        </w:numPr>
        <w:rPr>
          <w:rFonts w:ascii="Arial" w:hAnsi="Arial" w:cs="Arial"/>
          <w:sz w:val="20"/>
          <w:szCs w:val="20"/>
        </w:rPr>
      </w:pPr>
      <w:r>
        <w:rPr>
          <w:rFonts w:ascii="Arial" w:hAnsi="Arial" w:cs="Arial"/>
          <w:sz w:val="20"/>
          <w:szCs w:val="20"/>
        </w:rPr>
        <w:t>Samenwerken</w:t>
      </w:r>
      <w:r w:rsidR="00D01795">
        <w:rPr>
          <w:rFonts w:ascii="Arial" w:hAnsi="Arial" w:cs="Arial"/>
          <w:sz w:val="20"/>
          <w:szCs w:val="20"/>
        </w:rPr>
        <w:t>;</w:t>
      </w:r>
    </w:p>
    <w:p w14:paraId="36EBC18A" w14:textId="2159D0DE" w:rsidR="00832844" w:rsidRDefault="00807FB7" w:rsidP="0028442C">
      <w:pPr>
        <w:pStyle w:val="normaal"/>
        <w:numPr>
          <w:ilvl w:val="0"/>
          <w:numId w:val="10"/>
        </w:numPr>
        <w:rPr>
          <w:rFonts w:ascii="Arial" w:hAnsi="Arial" w:cs="Arial"/>
          <w:sz w:val="20"/>
          <w:szCs w:val="20"/>
        </w:rPr>
      </w:pPr>
      <w:r>
        <w:rPr>
          <w:rFonts w:ascii="Arial" w:hAnsi="Arial" w:cs="Arial"/>
          <w:sz w:val="20"/>
          <w:szCs w:val="20"/>
        </w:rPr>
        <w:t>Daadkrachtig</w:t>
      </w:r>
      <w:r w:rsidR="00D01795">
        <w:rPr>
          <w:rFonts w:ascii="Arial" w:hAnsi="Arial" w:cs="Arial"/>
          <w:sz w:val="20"/>
          <w:szCs w:val="20"/>
        </w:rPr>
        <w:t>;</w:t>
      </w:r>
    </w:p>
    <w:p w14:paraId="0D6C9684" w14:textId="0DAE916B" w:rsidR="0001584D" w:rsidRDefault="0001584D" w:rsidP="0028442C">
      <w:pPr>
        <w:pStyle w:val="normaal"/>
        <w:numPr>
          <w:ilvl w:val="0"/>
          <w:numId w:val="10"/>
        </w:numPr>
        <w:rPr>
          <w:rFonts w:ascii="Arial" w:hAnsi="Arial" w:cs="Arial"/>
          <w:sz w:val="20"/>
          <w:szCs w:val="20"/>
        </w:rPr>
      </w:pPr>
      <w:r>
        <w:rPr>
          <w:rFonts w:ascii="Arial" w:hAnsi="Arial" w:cs="Arial"/>
          <w:sz w:val="20"/>
          <w:szCs w:val="20"/>
        </w:rPr>
        <w:t>Overtuigingskracht</w:t>
      </w:r>
      <w:r w:rsidR="00D01795">
        <w:rPr>
          <w:rFonts w:ascii="Arial" w:hAnsi="Arial" w:cs="Arial"/>
          <w:sz w:val="20"/>
          <w:szCs w:val="20"/>
        </w:rPr>
        <w:t>.</w:t>
      </w:r>
      <w:bookmarkStart w:id="0" w:name="_GoBack"/>
      <w:bookmarkEnd w:id="0"/>
      <w:r>
        <w:rPr>
          <w:rFonts w:ascii="Arial" w:hAnsi="Arial" w:cs="Arial"/>
          <w:sz w:val="20"/>
          <w:szCs w:val="20"/>
        </w:rPr>
        <w:t xml:space="preserve"> </w:t>
      </w:r>
    </w:p>
    <w:p w14:paraId="19D6EF17" w14:textId="77777777" w:rsidR="0001584D" w:rsidRDefault="0001584D" w:rsidP="0001584D">
      <w:pPr>
        <w:pStyle w:val="normaal"/>
        <w:rPr>
          <w:rFonts w:ascii="Arial" w:hAnsi="Arial" w:cs="Arial"/>
          <w:sz w:val="20"/>
          <w:szCs w:val="20"/>
        </w:rPr>
      </w:pPr>
    </w:p>
    <w:sectPr w:rsidR="00015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5AB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894EE875"/>
    <w:styleLink w:val="Lijst21"/>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 w15:restartNumberingAfterBreak="0">
    <w:nsid w:val="07085C2F"/>
    <w:multiLevelType w:val="hybridMultilevel"/>
    <w:tmpl w:val="5FC69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597459"/>
    <w:multiLevelType w:val="hybridMultilevel"/>
    <w:tmpl w:val="A8067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97EE9"/>
    <w:multiLevelType w:val="hybridMultilevel"/>
    <w:tmpl w:val="FA5C52CA"/>
    <w:lvl w:ilvl="0" w:tplc="04130001">
      <w:start w:val="1"/>
      <w:numFmt w:val="bullet"/>
      <w:lvlText w:val=""/>
      <w:lvlJc w:val="left"/>
      <w:pPr>
        <w:ind w:left="754" w:hanging="360"/>
      </w:pPr>
      <w:rPr>
        <w:rFonts w:ascii="Symbol" w:hAnsi="Symbol" w:hint="default"/>
      </w:rPr>
    </w:lvl>
    <w:lvl w:ilvl="1" w:tplc="04130003">
      <w:start w:val="1"/>
      <w:numFmt w:val="bullet"/>
      <w:lvlText w:val="o"/>
      <w:lvlJc w:val="left"/>
      <w:pPr>
        <w:ind w:left="1474" w:hanging="360"/>
      </w:pPr>
      <w:rPr>
        <w:rFonts w:ascii="Courier New" w:hAnsi="Courier New" w:cs="Courier New" w:hint="default"/>
      </w:rPr>
    </w:lvl>
    <w:lvl w:ilvl="2" w:tplc="04130005">
      <w:start w:val="1"/>
      <w:numFmt w:val="bullet"/>
      <w:lvlText w:val=""/>
      <w:lvlJc w:val="left"/>
      <w:pPr>
        <w:ind w:left="2194" w:hanging="360"/>
      </w:pPr>
      <w:rPr>
        <w:rFonts w:ascii="Wingdings" w:hAnsi="Wingdings" w:hint="default"/>
      </w:rPr>
    </w:lvl>
    <w:lvl w:ilvl="3" w:tplc="04130001">
      <w:start w:val="1"/>
      <w:numFmt w:val="bullet"/>
      <w:lvlText w:val=""/>
      <w:lvlJc w:val="left"/>
      <w:pPr>
        <w:ind w:left="2914" w:hanging="360"/>
      </w:pPr>
      <w:rPr>
        <w:rFonts w:ascii="Symbol" w:hAnsi="Symbol" w:hint="default"/>
      </w:rPr>
    </w:lvl>
    <w:lvl w:ilvl="4" w:tplc="04130003">
      <w:start w:val="1"/>
      <w:numFmt w:val="bullet"/>
      <w:lvlText w:val="o"/>
      <w:lvlJc w:val="left"/>
      <w:pPr>
        <w:ind w:left="3634" w:hanging="360"/>
      </w:pPr>
      <w:rPr>
        <w:rFonts w:ascii="Courier New" w:hAnsi="Courier New" w:cs="Courier New" w:hint="default"/>
      </w:rPr>
    </w:lvl>
    <w:lvl w:ilvl="5" w:tplc="04130005">
      <w:start w:val="1"/>
      <w:numFmt w:val="bullet"/>
      <w:lvlText w:val=""/>
      <w:lvlJc w:val="left"/>
      <w:pPr>
        <w:ind w:left="4354" w:hanging="360"/>
      </w:pPr>
      <w:rPr>
        <w:rFonts w:ascii="Wingdings" w:hAnsi="Wingdings" w:hint="default"/>
      </w:rPr>
    </w:lvl>
    <w:lvl w:ilvl="6" w:tplc="04130001">
      <w:start w:val="1"/>
      <w:numFmt w:val="bullet"/>
      <w:lvlText w:val=""/>
      <w:lvlJc w:val="left"/>
      <w:pPr>
        <w:ind w:left="5074" w:hanging="360"/>
      </w:pPr>
      <w:rPr>
        <w:rFonts w:ascii="Symbol" w:hAnsi="Symbol" w:hint="default"/>
      </w:rPr>
    </w:lvl>
    <w:lvl w:ilvl="7" w:tplc="04130003">
      <w:start w:val="1"/>
      <w:numFmt w:val="bullet"/>
      <w:lvlText w:val="o"/>
      <w:lvlJc w:val="left"/>
      <w:pPr>
        <w:ind w:left="5794" w:hanging="360"/>
      </w:pPr>
      <w:rPr>
        <w:rFonts w:ascii="Courier New" w:hAnsi="Courier New" w:cs="Courier New" w:hint="default"/>
      </w:rPr>
    </w:lvl>
    <w:lvl w:ilvl="8" w:tplc="04130005">
      <w:start w:val="1"/>
      <w:numFmt w:val="bullet"/>
      <w:lvlText w:val=""/>
      <w:lvlJc w:val="left"/>
      <w:pPr>
        <w:ind w:left="6514" w:hanging="360"/>
      </w:pPr>
      <w:rPr>
        <w:rFonts w:ascii="Wingdings" w:hAnsi="Wingdings" w:hint="default"/>
      </w:rPr>
    </w:lvl>
  </w:abstractNum>
  <w:abstractNum w:abstractNumId="6" w15:restartNumberingAfterBreak="0">
    <w:nsid w:val="30364266"/>
    <w:multiLevelType w:val="hybridMultilevel"/>
    <w:tmpl w:val="01E89E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6136F3"/>
    <w:multiLevelType w:val="hybridMultilevel"/>
    <w:tmpl w:val="AE38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1A097E"/>
    <w:multiLevelType w:val="hybridMultilevel"/>
    <w:tmpl w:val="921E1038"/>
    <w:lvl w:ilvl="0" w:tplc="04130001">
      <w:start w:val="1"/>
      <w:numFmt w:val="bullet"/>
      <w:lvlText w:val=""/>
      <w:lvlJc w:val="left"/>
      <w:pPr>
        <w:ind w:left="754" w:hanging="360"/>
      </w:pPr>
      <w:rPr>
        <w:rFonts w:ascii="Symbol" w:hAnsi="Symbol" w:hint="default"/>
      </w:rPr>
    </w:lvl>
    <w:lvl w:ilvl="1" w:tplc="04130003">
      <w:start w:val="1"/>
      <w:numFmt w:val="bullet"/>
      <w:lvlText w:val="o"/>
      <w:lvlJc w:val="left"/>
      <w:pPr>
        <w:ind w:left="1474" w:hanging="360"/>
      </w:pPr>
      <w:rPr>
        <w:rFonts w:ascii="Courier New" w:hAnsi="Courier New" w:cs="Courier New" w:hint="default"/>
      </w:rPr>
    </w:lvl>
    <w:lvl w:ilvl="2" w:tplc="04130005">
      <w:start w:val="1"/>
      <w:numFmt w:val="bullet"/>
      <w:lvlText w:val=""/>
      <w:lvlJc w:val="left"/>
      <w:pPr>
        <w:ind w:left="2194" w:hanging="360"/>
      </w:pPr>
      <w:rPr>
        <w:rFonts w:ascii="Wingdings" w:hAnsi="Wingdings" w:hint="default"/>
      </w:rPr>
    </w:lvl>
    <w:lvl w:ilvl="3" w:tplc="04130001">
      <w:start w:val="1"/>
      <w:numFmt w:val="bullet"/>
      <w:lvlText w:val=""/>
      <w:lvlJc w:val="left"/>
      <w:pPr>
        <w:ind w:left="2914" w:hanging="360"/>
      </w:pPr>
      <w:rPr>
        <w:rFonts w:ascii="Symbol" w:hAnsi="Symbol" w:hint="default"/>
      </w:rPr>
    </w:lvl>
    <w:lvl w:ilvl="4" w:tplc="04130003">
      <w:start w:val="1"/>
      <w:numFmt w:val="bullet"/>
      <w:lvlText w:val="o"/>
      <w:lvlJc w:val="left"/>
      <w:pPr>
        <w:ind w:left="3634" w:hanging="360"/>
      </w:pPr>
      <w:rPr>
        <w:rFonts w:ascii="Courier New" w:hAnsi="Courier New" w:cs="Courier New" w:hint="default"/>
      </w:rPr>
    </w:lvl>
    <w:lvl w:ilvl="5" w:tplc="04130005">
      <w:start w:val="1"/>
      <w:numFmt w:val="bullet"/>
      <w:lvlText w:val=""/>
      <w:lvlJc w:val="left"/>
      <w:pPr>
        <w:ind w:left="4354" w:hanging="360"/>
      </w:pPr>
      <w:rPr>
        <w:rFonts w:ascii="Wingdings" w:hAnsi="Wingdings" w:hint="default"/>
      </w:rPr>
    </w:lvl>
    <w:lvl w:ilvl="6" w:tplc="04130001">
      <w:start w:val="1"/>
      <w:numFmt w:val="bullet"/>
      <w:lvlText w:val=""/>
      <w:lvlJc w:val="left"/>
      <w:pPr>
        <w:ind w:left="5074" w:hanging="360"/>
      </w:pPr>
      <w:rPr>
        <w:rFonts w:ascii="Symbol" w:hAnsi="Symbol" w:hint="default"/>
      </w:rPr>
    </w:lvl>
    <w:lvl w:ilvl="7" w:tplc="04130003">
      <w:start w:val="1"/>
      <w:numFmt w:val="bullet"/>
      <w:lvlText w:val="o"/>
      <w:lvlJc w:val="left"/>
      <w:pPr>
        <w:ind w:left="5794" w:hanging="360"/>
      </w:pPr>
      <w:rPr>
        <w:rFonts w:ascii="Courier New" w:hAnsi="Courier New" w:cs="Courier New" w:hint="default"/>
      </w:rPr>
    </w:lvl>
    <w:lvl w:ilvl="8" w:tplc="04130005">
      <w:start w:val="1"/>
      <w:numFmt w:val="bullet"/>
      <w:lvlText w:val=""/>
      <w:lvlJc w:val="left"/>
      <w:pPr>
        <w:ind w:left="6514" w:hanging="360"/>
      </w:pPr>
      <w:rPr>
        <w:rFonts w:ascii="Wingdings" w:hAnsi="Wingdings" w:hint="default"/>
      </w:rPr>
    </w:lvl>
  </w:abstractNum>
  <w:abstractNum w:abstractNumId="9" w15:restartNumberingAfterBreak="0">
    <w:nsid w:val="535944AA"/>
    <w:multiLevelType w:val="hybridMultilevel"/>
    <w:tmpl w:val="E80CA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8"/>
  </w:num>
  <w:num w:numId="6">
    <w:abstractNumId w:val="5"/>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3D"/>
    <w:rsid w:val="00007135"/>
    <w:rsid w:val="0001584D"/>
    <w:rsid w:val="000247C2"/>
    <w:rsid w:val="00050B46"/>
    <w:rsid w:val="00053B20"/>
    <w:rsid w:val="0007368C"/>
    <w:rsid w:val="00093786"/>
    <w:rsid w:val="000F702E"/>
    <w:rsid w:val="000F7BED"/>
    <w:rsid w:val="00126912"/>
    <w:rsid w:val="0013054B"/>
    <w:rsid w:val="00137F52"/>
    <w:rsid w:val="001417F5"/>
    <w:rsid w:val="001428E5"/>
    <w:rsid w:val="00154532"/>
    <w:rsid w:val="00157A80"/>
    <w:rsid w:val="00193B99"/>
    <w:rsid w:val="001A6D80"/>
    <w:rsid w:val="001D0A1C"/>
    <w:rsid w:val="001F08D8"/>
    <w:rsid w:val="00235C7A"/>
    <w:rsid w:val="00261586"/>
    <w:rsid w:val="0028359D"/>
    <w:rsid w:val="0028442C"/>
    <w:rsid w:val="002D4D1C"/>
    <w:rsid w:val="002D50D9"/>
    <w:rsid w:val="003017D4"/>
    <w:rsid w:val="00317E1D"/>
    <w:rsid w:val="00320459"/>
    <w:rsid w:val="003214DA"/>
    <w:rsid w:val="00344723"/>
    <w:rsid w:val="00360379"/>
    <w:rsid w:val="00365C1B"/>
    <w:rsid w:val="00370093"/>
    <w:rsid w:val="00374F24"/>
    <w:rsid w:val="003E0A6A"/>
    <w:rsid w:val="003E5CC1"/>
    <w:rsid w:val="003F23B6"/>
    <w:rsid w:val="0040078E"/>
    <w:rsid w:val="004303D7"/>
    <w:rsid w:val="0046138A"/>
    <w:rsid w:val="004A0FE1"/>
    <w:rsid w:val="004A376F"/>
    <w:rsid w:val="004B658E"/>
    <w:rsid w:val="00532EAE"/>
    <w:rsid w:val="005521B1"/>
    <w:rsid w:val="00552FF5"/>
    <w:rsid w:val="00562790"/>
    <w:rsid w:val="00586B1B"/>
    <w:rsid w:val="005A6E63"/>
    <w:rsid w:val="005B0974"/>
    <w:rsid w:val="005B79AB"/>
    <w:rsid w:val="005E3E7D"/>
    <w:rsid w:val="005E4BC3"/>
    <w:rsid w:val="005F61A3"/>
    <w:rsid w:val="00604E7D"/>
    <w:rsid w:val="00626159"/>
    <w:rsid w:val="006661A6"/>
    <w:rsid w:val="006A1C7D"/>
    <w:rsid w:val="006B124A"/>
    <w:rsid w:val="006C413E"/>
    <w:rsid w:val="006D09B6"/>
    <w:rsid w:val="006F5E7E"/>
    <w:rsid w:val="006F7942"/>
    <w:rsid w:val="0070123D"/>
    <w:rsid w:val="007144D4"/>
    <w:rsid w:val="007302CB"/>
    <w:rsid w:val="00765370"/>
    <w:rsid w:val="00777854"/>
    <w:rsid w:val="007A5BB5"/>
    <w:rsid w:val="007D10CC"/>
    <w:rsid w:val="00807FB7"/>
    <w:rsid w:val="008147B6"/>
    <w:rsid w:val="00832844"/>
    <w:rsid w:val="00876B24"/>
    <w:rsid w:val="008D6108"/>
    <w:rsid w:val="008E2834"/>
    <w:rsid w:val="008F1216"/>
    <w:rsid w:val="009329A8"/>
    <w:rsid w:val="00952187"/>
    <w:rsid w:val="00977BD8"/>
    <w:rsid w:val="009836AA"/>
    <w:rsid w:val="009C4347"/>
    <w:rsid w:val="009D5129"/>
    <w:rsid w:val="009F4DC5"/>
    <w:rsid w:val="009F5B35"/>
    <w:rsid w:val="00A0561B"/>
    <w:rsid w:val="00A16F7F"/>
    <w:rsid w:val="00A331A0"/>
    <w:rsid w:val="00A47192"/>
    <w:rsid w:val="00A671A1"/>
    <w:rsid w:val="00A9240A"/>
    <w:rsid w:val="00A94C09"/>
    <w:rsid w:val="00B2729C"/>
    <w:rsid w:val="00B32B6F"/>
    <w:rsid w:val="00B5711B"/>
    <w:rsid w:val="00B83E56"/>
    <w:rsid w:val="00B970E3"/>
    <w:rsid w:val="00BC47CC"/>
    <w:rsid w:val="00BD1C25"/>
    <w:rsid w:val="00BE13ED"/>
    <w:rsid w:val="00BE5D37"/>
    <w:rsid w:val="00C041EC"/>
    <w:rsid w:val="00C11EED"/>
    <w:rsid w:val="00C30C46"/>
    <w:rsid w:val="00CA15BD"/>
    <w:rsid w:val="00CA522D"/>
    <w:rsid w:val="00D0052E"/>
    <w:rsid w:val="00D01795"/>
    <w:rsid w:val="00D55267"/>
    <w:rsid w:val="00D7055E"/>
    <w:rsid w:val="00D76FF6"/>
    <w:rsid w:val="00D86275"/>
    <w:rsid w:val="00D908EA"/>
    <w:rsid w:val="00D9315F"/>
    <w:rsid w:val="00D94F17"/>
    <w:rsid w:val="00D9504D"/>
    <w:rsid w:val="00D95C7F"/>
    <w:rsid w:val="00DA2E6D"/>
    <w:rsid w:val="00DC3FF6"/>
    <w:rsid w:val="00DD2A4A"/>
    <w:rsid w:val="00DE202D"/>
    <w:rsid w:val="00DF5DA0"/>
    <w:rsid w:val="00E175ED"/>
    <w:rsid w:val="00E3347B"/>
    <w:rsid w:val="00E710CB"/>
    <w:rsid w:val="00E7186C"/>
    <w:rsid w:val="00ED78B7"/>
    <w:rsid w:val="00EF5298"/>
    <w:rsid w:val="00F0106B"/>
    <w:rsid w:val="00F15811"/>
    <w:rsid w:val="00F44A0F"/>
    <w:rsid w:val="00F64EF2"/>
    <w:rsid w:val="00F75F39"/>
    <w:rsid w:val="00FC224A"/>
    <w:rsid w:val="00FD3FEB"/>
    <w:rsid w:val="00FD420E"/>
    <w:rsid w:val="00FE2C32"/>
    <w:rsid w:val="00FF4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B0FC7"/>
  <w14:defaultImageDpi w14:val="300"/>
  <w15:chartTrackingRefBased/>
  <w15:docId w15:val="{3C98E05C-FCA1-467F-B292-B67CE130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552FF5"/>
    <w:pPr>
      <w:spacing w:before="120" w:after="240" w:line="280" w:lineRule="atLeast"/>
      <w:outlineLvl w:val="0"/>
    </w:pPr>
    <w:rPr>
      <w:rFonts w:ascii="Arial" w:eastAsiaTheme="minorHAnsi" w:hAnsi="Arial" w:cs="Arial"/>
      <w:b/>
      <w:color w:val="00B050"/>
      <w:sz w:val="36"/>
      <w:szCs w:val="22"/>
      <w:lang w:eastAsia="en-US"/>
    </w:rPr>
  </w:style>
  <w:style w:type="paragraph" w:styleId="Kop2">
    <w:name w:val="heading 2"/>
    <w:basedOn w:val="Standaard"/>
    <w:next w:val="Standaard"/>
    <w:link w:val="Kop2Char"/>
    <w:uiPriority w:val="9"/>
    <w:unhideWhenUsed/>
    <w:qFormat/>
    <w:rsid w:val="00552FF5"/>
    <w:pPr>
      <w:spacing w:before="240" w:after="120" w:line="280" w:lineRule="atLeast"/>
      <w:outlineLvl w:val="1"/>
    </w:pPr>
    <w:rPr>
      <w:rFonts w:ascii="Arial" w:eastAsiaTheme="minorHAnsi" w:hAnsi="Arial" w:cs="Arial"/>
      <w:b/>
      <w:color w:val="00800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3">
    <w:name w:val="standaard3"/>
    <w:basedOn w:val="Standaard"/>
    <w:rsid w:val="0070123D"/>
    <w:pPr>
      <w:spacing w:line="280" w:lineRule="atLeast"/>
    </w:pPr>
    <w:rPr>
      <w:rFonts w:ascii="Arial" w:hAnsi="Arial" w:cs="Arial"/>
      <w:color w:val="000000"/>
      <w:sz w:val="20"/>
      <w:szCs w:val="20"/>
    </w:rPr>
  </w:style>
  <w:style w:type="character" w:styleId="Hyperlink">
    <w:name w:val="Hyperlink"/>
    <w:rsid w:val="0070123D"/>
    <w:rPr>
      <w:color w:val="0000FF"/>
      <w:u w:val="single"/>
    </w:rPr>
  </w:style>
  <w:style w:type="paragraph" w:customStyle="1" w:styleId="normaal">
    <w:name w:val="normaal"/>
    <w:basedOn w:val="Standaard"/>
    <w:rsid w:val="0070123D"/>
    <w:rPr>
      <w:color w:val="000000"/>
    </w:rPr>
  </w:style>
  <w:style w:type="numbering" w:customStyle="1" w:styleId="Lijst21">
    <w:name w:val="Lijst 21"/>
    <w:rsid w:val="001428E5"/>
    <w:pPr>
      <w:numPr>
        <w:numId w:val="1"/>
      </w:numPr>
    </w:pPr>
  </w:style>
  <w:style w:type="paragraph" w:styleId="Documentstructuur">
    <w:name w:val="Document Map"/>
    <w:basedOn w:val="Standaard"/>
    <w:semiHidden/>
    <w:rsid w:val="005521B1"/>
    <w:pPr>
      <w:shd w:val="clear" w:color="auto" w:fill="000080"/>
    </w:pPr>
    <w:rPr>
      <w:rFonts w:ascii="Tahoma" w:hAnsi="Tahoma" w:cs="Tahoma"/>
      <w:sz w:val="20"/>
      <w:szCs w:val="20"/>
    </w:rPr>
  </w:style>
  <w:style w:type="character" w:styleId="Zwaar">
    <w:name w:val="Strong"/>
    <w:qFormat/>
    <w:rsid w:val="002D50D9"/>
    <w:rPr>
      <w:b/>
      <w:bCs/>
    </w:rPr>
  </w:style>
  <w:style w:type="paragraph" w:styleId="Ballontekst">
    <w:name w:val="Balloon Text"/>
    <w:basedOn w:val="Standaard"/>
    <w:semiHidden/>
    <w:rsid w:val="00604E7D"/>
    <w:rPr>
      <w:rFonts w:ascii="Tahoma" w:hAnsi="Tahoma" w:cs="Tahoma"/>
      <w:sz w:val="16"/>
      <w:szCs w:val="16"/>
    </w:rPr>
  </w:style>
  <w:style w:type="character" w:styleId="GevolgdeHyperlink">
    <w:name w:val="FollowedHyperlink"/>
    <w:rsid w:val="00D0052E"/>
    <w:rPr>
      <w:color w:val="000080"/>
      <w:u w:val="single"/>
    </w:rPr>
  </w:style>
  <w:style w:type="character" w:styleId="Verwijzingopmerking">
    <w:name w:val="annotation reference"/>
    <w:rsid w:val="003E0A6A"/>
    <w:rPr>
      <w:sz w:val="16"/>
      <w:szCs w:val="16"/>
    </w:rPr>
  </w:style>
  <w:style w:type="paragraph" w:styleId="Tekstopmerking">
    <w:name w:val="annotation text"/>
    <w:basedOn w:val="Standaard"/>
    <w:link w:val="TekstopmerkingChar"/>
    <w:rsid w:val="003E0A6A"/>
    <w:rPr>
      <w:sz w:val="20"/>
      <w:szCs w:val="20"/>
    </w:rPr>
  </w:style>
  <w:style w:type="character" w:customStyle="1" w:styleId="TekstopmerkingChar">
    <w:name w:val="Tekst opmerking Char"/>
    <w:basedOn w:val="Standaardalinea-lettertype"/>
    <w:link w:val="Tekstopmerking"/>
    <w:rsid w:val="003E0A6A"/>
  </w:style>
  <w:style w:type="paragraph" w:styleId="Onderwerpvanopmerking">
    <w:name w:val="annotation subject"/>
    <w:basedOn w:val="Tekstopmerking"/>
    <w:next w:val="Tekstopmerking"/>
    <w:link w:val="OnderwerpvanopmerkingChar"/>
    <w:rsid w:val="003E0A6A"/>
    <w:rPr>
      <w:b/>
      <w:bCs/>
    </w:rPr>
  </w:style>
  <w:style w:type="character" w:customStyle="1" w:styleId="OnderwerpvanopmerkingChar">
    <w:name w:val="Onderwerp van opmerking Char"/>
    <w:link w:val="Onderwerpvanopmerking"/>
    <w:rsid w:val="003E0A6A"/>
    <w:rPr>
      <w:b/>
      <w:bCs/>
    </w:rPr>
  </w:style>
  <w:style w:type="paragraph" w:styleId="Lijstalinea">
    <w:name w:val="List Paragraph"/>
    <w:basedOn w:val="Standaard"/>
    <w:uiPriority w:val="34"/>
    <w:qFormat/>
    <w:rsid w:val="0040078E"/>
    <w:pPr>
      <w:ind w:left="720"/>
      <w:contextualSpacing/>
    </w:pPr>
  </w:style>
  <w:style w:type="character" w:customStyle="1" w:styleId="Kop1Char">
    <w:name w:val="Kop 1 Char"/>
    <w:basedOn w:val="Standaardalinea-lettertype"/>
    <w:link w:val="Kop1"/>
    <w:uiPriority w:val="9"/>
    <w:rsid w:val="00552FF5"/>
    <w:rPr>
      <w:rFonts w:ascii="Arial" w:eastAsiaTheme="minorHAnsi" w:hAnsi="Arial" w:cs="Arial"/>
      <w:b/>
      <w:color w:val="00B050"/>
      <w:sz w:val="36"/>
      <w:szCs w:val="22"/>
      <w:lang w:eastAsia="en-US"/>
    </w:rPr>
  </w:style>
  <w:style w:type="character" w:customStyle="1" w:styleId="Kop2Char">
    <w:name w:val="Kop 2 Char"/>
    <w:basedOn w:val="Standaardalinea-lettertype"/>
    <w:link w:val="Kop2"/>
    <w:uiPriority w:val="9"/>
    <w:rsid w:val="00552FF5"/>
    <w:rPr>
      <w:rFonts w:ascii="Arial" w:eastAsiaTheme="minorHAnsi" w:hAnsi="Arial" w:cs="Arial"/>
      <w:b/>
      <w:color w:val="008000"/>
      <w:sz w:val="24"/>
      <w:szCs w:val="22"/>
      <w:lang w:eastAsia="en-US"/>
    </w:rPr>
  </w:style>
  <w:style w:type="table" w:styleId="Tabelraster">
    <w:name w:val="Table Grid"/>
    <w:basedOn w:val="Standaardtabel"/>
    <w:uiPriority w:val="39"/>
    <w:rsid w:val="00552F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5441">
      <w:bodyDiv w:val="1"/>
      <w:marLeft w:val="0"/>
      <w:marRight w:val="0"/>
      <w:marTop w:val="0"/>
      <w:marBottom w:val="0"/>
      <w:divBdr>
        <w:top w:val="none" w:sz="0" w:space="0" w:color="auto"/>
        <w:left w:val="none" w:sz="0" w:space="0" w:color="auto"/>
        <w:bottom w:val="none" w:sz="0" w:space="0" w:color="auto"/>
        <w:right w:val="none" w:sz="0" w:space="0" w:color="auto"/>
      </w:divBdr>
      <w:divsChild>
        <w:div w:id="82576881">
          <w:marLeft w:val="0"/>
          <w:marRight w:val="0"/>
          <w:marTop w:val="0"/>
          <w:marBottom w:val="0"/>
          <w:divBdr>
            <w:top w:val="none" w:sz="0" w:space="0" w:color="auto"/>
            <w:left w:val="none" w:sz="0" w:space="0" w:color="auto"/>
            <w:bottom w:val="none" w:sz="0" w:space="0" w:color="auto"/>
            <w:right w:val="none" w:sz="0" w:space="0" w:color="auto"/>
          </w:divBdr>
          <w:divsChild>
            <w:div w:id="3944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1308">
      <w:bodyDiv w:val="1"/>
      <w:marLeft w:val="0"/>
      <w:marRight w:val="0"/>
      <w:marTop w:val="0"/>
      <w:marBottom w:val="0"/>
      <w:divBdr>
        <w:top w:val="none" w:sz="0" w:space="0" w:color="auto"/>
        <w:left w:val="none" w:sz="0" w:space="0" w:color="auto"/>
        <w:bottom w:val="none" w:sz="0" w:space="0" w:color="auto"/>
        <w:right w:val="none" w:sz="0" w:space="0" w:color="auto"/>
      </w:divBdr>
    </w:div>
    <w:div w:id="892741144">
      <w:bodyDiv w:val="1"/>
      <w:marLeft w:val="0"/>
      <w:marRight w:val="0"/>
      <w:marTop w:val="0"/>
      <w:marBottom w:val="0"/>
      <w:divBdr>
        <w:top w:val="none" w:sz="0" w:space="0" w:color="auto"/>
        <w:left w:val="none" w:sz="0" w:space="0" w:color="auto"/>
        <w:bottom w:val="none" w:sz="0" w:space="0" w:color="auto"/>
        <w:right w:val="none" w:sz="0" w:space="0" w:color="auto"/>
      </w:divBdr>
    </w:div>
    <w:div w:id="1159229990">
      <w:bodyDiv w:val="1"/>
      <w:marLeft w:val="0"/>
      <w:marRight w:val="0"/>
      <w:marTop w:val="0"/>
      <w:marBottom w:val="0"/>
      <w:divBdr>
        <w:top w:val="none" w:sz="0" w:space="0" w:color="auto"/>
        <w:left w:val="none" w:sz="0" w:space="0" w:color="auto"/>
        <w:bottom w:val="none" w:sz="0" w:space="0" w:color="auto"/>
        <w:right w:val="none" w:sz="0" w:space="0" w:color="auto"/>
      </w:divBdr>
    </w:div>
    <w:div w:id="1575162102">
      <w:bodyDiv w:val="1"/>
      <w:marLeft w:val="0"/>
      <w:marRight w:val="0"/>
      <w:marTop w:val="0"/>
      <w:marBottom w:val="0"/>
      <w:divBdr>
        <w:top w:val="none" w:sz="0" w:space="0" w:color="auto"/>
        <w:left w:val="none" w:sz="0" w:space="0" w:color="auto"/>
        <w:bottom w:val="none" w:sz="0" w:space="0" w:color="auto"/>
        <w:right w:val="none" w:sz="0" w:space="0" w:color="auto"/>
      </w:divBdr>
    </w:div>
    <w:div w:id="1769735283">
      <w:bodyDiv w:val="1"/>
      <w:marLeft w:val="0"/>
      <w:marRight w:val="0"/>
      <w:marTop w:val="0"/>
      <w:marBottom w:val="0"/>
      <w:divBdr>
        <w:top w:val="none" w:sz="0" w:space="0" w:color="auto"/>
        <w:left w:val="none" w:sz="0" w:space="0" w:color="auto"/>
        <w:bottom w:val="none" w:sz="0" w:space="0" w:color="auto"/>
        <w:right w:val="none" w:sz="0" w:space="0" w:color="auto"/>
      </w:divBdr>
    </w:div>
    <w:div w:id="1846700210">
      <w:bodyDiv w:val="1"/>
      <w:marLeft w:val="0"/>
      <w:marRight w:val="0"/>
      <w:marTop w:val="0"/>
      <w:marBottom w:val="0"/>
      <w:divBdr>
        <w:top w:val="none" w:sz="0" w:space="0" w:color="auto"/>
        <w:left w:val="none" w:sz="0" w:space="0" w:color="auto"/>
        <w:bottom w:val="none" w:sz="0" w:space="0" w:color="auto"/>
        <w:right w:val="none" w:sz="0" w:space="0" w:color="auto"/>
      </w:divBdr>
    </w:div>
    <w:div w:id="1912159883">
      <w:bodyDiv w:val="1"/>
      <w:marLeft w:val="0"/>
      <w:marRight w:val="0"/>
      <w:marTop w:val="0"/>
      <w:marBottom w:val="0"/>
      <w:divBdr>
        <w:top w:val="none" w:sz="0" w:space="0" w:color="auto"/>
        <w:left w:val="none" w:sz="0" w:space="0" w:color="auto"/>
        <w:bottom w:val="none" w:sz="0" w:space="0" w:color="auto"/>
        <w:right w:val="none" w:sz="0" w:space="0" w:color="auto"/>
      </w:divBdr>
    </w:div>
    <w:div w:id="2012294043">
      <w:bodyDiv w:val="1"/>
      <w:marLeft w:val="0"/>
      <w:marRight w:val="0"/>
      <w:marTop w:val="0"/>
      <w:marBottom w:val="0"/>
      <w:divBdr>
        <w:top w:val="none" w:sz="0" w:space="0" w:color="auto"/>
        <w:left w:val="none" w:sz="0" w:space="0" w:color="auto"/>
        <w:bottom w:val="none" w:sz="0" w:space="0" w:color="auto"/>
        <w:right w:val="none" w:sz="0" w:space="0" w:color="auto"/>
      </w:divBdr>
      <w:divsChild>
        <w:div w:id="991567961">
          <w:marLeft w:val="0"/>
          <w:marRight w:val="0"/>
          <w:marTop w:val="0"/>
          <w:marBottom w:val="0"/>
          <w:divBdr>
            <w:top w:val="none" w:sz="0" w:space="0" w:color="auto"/>
            <w:left w:val="none" w:sz="0" w:space="0" w:color="auto"/>
            <w:bottom w:val="none" w:sz="0" w:space="0" w:color="auto"/>
            <w:right w:val="none" w:sz="0" w:space="0" w:color="auto"/>
          </w:divBdr>
          <w:divsChild>
            <w:div w:id="21165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FD5DF-585B-418C-BA89-11F480DD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F97ADCF7.dotm</Template>
  <TotalTime>23</TotalTime>
  <Pages>3</Pages>
  <Words>867</Words>
  <Characters>5616</Characters>
  <Application>Microsoft Office Word</Application>
  <DocSecurity>0</DocSecurity>
  <Lines>46</Lines>
  <Paragraphs>12</Paragraphs>
  <ScaleCrop>false</ScaleCrop>
  <HeadingPairs>
    <vt:vector size="4" baseType="variant">
      <vt:variant>
        <vt:lpstr>Titel</vt:lpstr>
      </vt:variant>
      <vt:variant>
        <vt:i4>1</vt:i4>
      </vt:variant>
      <vt:variant>
        <vt:lpstr>Headings</vt:lpstr>
      </vt:variant>
      <vt:variant>
        <vt:i4>13</vt:i4>
      </vt:variant>
    </vt:vector>
  </HeadingPairs>
  <TitlesOfParts>
    <vt:vector size="14" baseType="lpstr">
      <vt:lpstr>Strategisch Adviseur</vt:lpstr>
      <vt:lpstr>Voor 36 uur per week</vt:lpstr>
      <vt:lpstr>Organisatie:</vt:lpstr>
      <vt:lpstr/>
      <vt:lpstr>Afdeling Informatiemanagement :</vt:lpstr>
      <vt:lpstr>De functie</vt:lpstr>
      <vt:lpstr>De strategisch i-adviseur (SIA) is vanuit cluster BCO werkzaam binnen één cluste</vt:lpstr>
      <vt:lpstr/>
      <vt:lpstr>Samen met de collega strategisch i-adviseurs draagt hij/zij bij aan de verdere p</vt:lpstr>
      <vt:lpstr>Je bent in staat een vraagstuk inhoudelijk te doorgronden en in afstemming met d</vt:lpstr>
      <vt:lpstr>Vraag en aanbod:</vt:lpstr>
      <vt:lpstr>Meer informatie?</vt:lpstr>
      <vt:lpstr>Competenties:</vt:lpstr>
      <vt:lpstr>Resultaatgerichtheid</vt:lpstr>
    </vt:vector>
  </TitlesOfParts>
  <Company>Gemeente Rotterdam</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 Adviseur</dc:title>
  <dc:subject/>
  <dc:creator>Martijn Groenewegen</dc:creator>
  <cp:keywords/>
  <dc:description/>
  <cp:lastModifiedBy>Hendriks-Busker E.J. (Emi)</cp:lastModifiedBy>
  <cp:revision>4</cp:revision>
  <dcterms:created xsi:type="dcterms:W3CDTF">2020-05-07T09:47:00Z</dcterms:created>
  <dcterms:modified xsi:type="dcterms:W3CDTF">2020-07-01T12:44:00Z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1292452675</vt:i4>
  </property>
  <property fmtid="{D5CDD505-2E9C-101B-9397-08002B2CF9AE}" pid="3" name="_ReviewCycleID">
    <vt:i4>1292452675</vt:i4>
  </property>
  <property fmtid="{D5CDD505-2E9C-101B-9397-08002B2CF9AE}" pid="4" name="_NewReviewCycle">
    <vt:lpwstr/>
  </property>
  <property fmtid="{D5CDD505-2E9C-101B-9397-08002B2CF9AE}" pid="5" name="_EmailEntryID">
    <vt:lpwstr>0000000052BA6857A07CF544A95285CF6783D949E45D3600</vt:lpwstr>
  </property>
  <property fmtid="{D5CDD505-2E9C-101B-9397-08002B2CF9AE}" pid="6" name="_EmailStoreID">
    <vt:lpwstr>0000000038A1BB1005E5101AA1BB08002B2A56C200006D737073742E646C6C00000000004E495441F9BFB80100AA0037D96E0000000044003A005C004D004B00200064006F00630075006D0065006E00740073005C004F00750074006C006F006F006B005C004F00750074006C006F006F006B002E007000730074000000</vt:lpwstr>
  </property>
  <property fmtid="{D5CDD505-2E9C-101B-9397-08002B2CF9AE}" pid="7" name="_ReviewingToolsShownOnce">
    <vt:lpwstr/>
  </property>
</Properties>
</file>