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F91E1" w14:textId="77777777" w:rsidR="00985BD0" w:rsidRDefault="000E5F65" w:rsidP="00985BD0">
      <w:pPr>
        <w:pStyle w:val="Kop1"/>
        <w:rPr>
          <w:color w:val="339933"/>
        </w:rPr>
      </w:pPr>
      <w:r>
        <w:rPr>
          <w:color w:val="339933"/>
        </w:rPr>
        <w:t xml:space="preserve">ICT-Projectleider </w:t>
      </w:r>
    </w:p>
    <w:p w14:paraId="054C31B2" w14:textId="77777777" w:rsidR="00F52525" w:rsidRPr="00F52525" w:rsidRDefault="00FA68C2" w:rsidP="00F52525">
      <w:r>
        <w:t>Maatschappelijke Ontwikkeling</w:t>
      </w:r>
    </w:p>
    <w:p w14:paraId="571B2725" w14:textId="77777777" w:rsidR="00985BD0" w:rsidRDefault="00985BD0" w:rsidP="00985BD0"/>
    <w:p w14:paraId="47B99A19"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30EA5792" w14:textId="77777777" w:rsidTr="001C6FAE">
        <w:tc>
          <w:tcPr>
            <w:tcW w:w="3086" w:type="dxa"/>
          </w:tcPr>
          <w:p w14:paraId="36597AE3" w14:textId="77777777" w:rsidR="00BB5ABD" w:rsidRDefault="00BB5ABD" w:rsidP="00D24F8E">
            <w:pPr>
              <w:rPr>
                <w:b/>
              </w:rPr>
            </w:pPr>
            <w:r>
              <w:rPr>
                <w:b/>
              </w:rPr>
              <w:t>Werklocatie:</w:t>
            </w:r>
          </w:p>
        </w:tc>
        <w:tc>
          <w:tcPr>
            <w:tcW w:w="5295" w:type="dxa"/>
          </w:tcPr>
          <w:p w14:paraId="21CC2D16" w14:textId="7304B2BA" w:rsidR="00BB5ABD" w:rsidRPr="00BB5ABD" w:rsidRDefault="00C47B4F" w:rsidP="00D24F8E">
            <w:r w:rsidRPr="00C47B4F">
              <w:t xml:space="preserve">Thuiswerken volgens </w:t>
            </w:r>
            <w:proofErr w:type="gramStart"/>
            <w:r w:rsidRPr="00C47B4F">
              <w:t>RIVM richtlijnen</w:t>
            </w:r>
            <w:proofErr w:type="gramEnd"/>
          </w:p>
        </w:tc>
      </w:tr>
      <w:tr w:rsidR="00BB5ABD" w:rsidRPr="00BB5ABD" w14:paraId="4332F383" w14:textId="77777777" w:rsidTr="001C6FAE">
        <w:tc>
          <w:tcPr>
            <w:tcW w:w="3086" w:type="dxa"/>
          </w:tcPr>
          <w:p w14:paraId="292E46D2" w14:textId="77777777" w:rsidR="00BB5ABD" w:rsidRDefault="00BB5ABD" w:rsidP="00D24F8E">
            <w:pPr>
              <w:rPr>
                <w:b/>
              </w:rPr>
            </w:pPr>
            <w:r>
              <w:rPr>
                <w:b/>
              </w:rPr>
              <w:t>Startdatum:</w:t>
            </w:r>
          </w:p>
        </w:tc>
        <w:tc>
          <w:tcPr>
            <w:tcW w:w="5295" w:type="dxa"/>
          </w:tcPr>
          <w:p w14:paraId="6F5FA467" w14:textId="77B363BC" w:rsidR="00BB5ABD" w:rsidRPr="00BB5ABD" w:rsidRDefault="00B571D3" w:rsidP="00D24F8E">
            <w:r>
              <w:t xml:space="preserve">1 </w:t>
            </w:r>
            <w:r w:rsidR="0057481E">
              <w:t>februari 2021</w:t>
            </w:r>
          </w:p>
        </w:tc>
      </w:tr>
      <w:tr w:rsidR="00BB5ABD" w:rsidRPr="00BB5ABD" w14:paraId="2BF62A1D" w14:textId="77777777" w:rsidTr="001C6FAE">
        <w:tc>
          <w:tcPr>
            <w:tcW w:w="3086" w:type="dxa"/>
          </w:tcPr>
          <w:p w14:paraId="14B4B83E" w14:textId="77777777" w:rsidR="00BB5ABD" w:rsidRDefault="00BB5ABD" w:rsidP="00D24F8E">
            <w:pPr>
              <w:rPr>
                <w:b/>
              </w:rPr>
            </w:pPr>
            <w:r>
              <w:rPr>
                <w:b/>
              </w:rPr>
              <w:t>Aantal medewerkers:</w:t>
            </w:r>
          </w:p>
        </w:tc>
        <w:tc>
          <w:tcPr>
            <w:tcW w:w="5295" w:type="dxa"/>
          </w:tcPr>
          <w:p w14:paraId="740CD938" w14:textId="77777777" w:rsidR="00BB5ABD" w:rsidRPr="00BB5ABD" w:rsidRDefault="0057481E" w:rsidP="00D24F8E">
            <w:r>
              <w:t>1</w:t>
            </w:r>
          </w:p>
        </w:tc>
      </w:tr>
      <w:tr w:rsidR="00BB5ABD" w14:paraId="54339B74" w14:textId="77777777" w:rsidTr="001C6FAE">
        <w:tc>
          <w:tcPr>
            <w:tcW w:w="3086" w:type="dxa"/>
          </w:tcPr>
          <w:p w14:paraId="1DBA5C40" w14:textId="77777777" w:rsidR="00BB5ABD" w:rsidRPr="00F50CE0" w:rsidRDefault="00BB5ABD" w:rsidP="00D24F8E">
            <w:pPr>
              <w:rPr>
                <w:b/>
              </w:rPr>
            </w:pPr>
            <w:r w:rsidRPr="00F50CE0">
              <w:rPr>
                <w:b/>
              </w:rPr>
              <w:t>Uren per week:</w:t>
            </w:r>
          </w:p>
        </w:tc>
        <w:tc>
          <w:tcPr>
            <w:tcW w:w="5295" w:type="dxa"/>
          </w:tcPr>
          <w:p w14:paraId="1171C231" w14:textId="77777777" w:rsidR="00BB5ABD" w:rsidRPr="00F50CE0" w:rsidRDefault="0057481E" w:rsidP="00D24F8E">
            <w:r>
              <w:t>40</w:t>
            </w:r>
            <w:r w:rsidR="006B4E9E">
              <w:t xml:space="preserve"> uur </w:t>
            </w:r>
          </w:p>
        </w:tc>
      </w:tr>
      <w:tr w:rsidR="00BB5ABD" w:rsidRPr="00BB5ABD" w14:paraId="39100A02" w14:textId="77777777" w:rsidTr="001C6FAE">
        <w:tc>
          <w:tcPr>
            <w:tcW w:w="3086" w:type="dxa"/>
          </w:tcPr>
          <w:p w14:paraId="5ADFA02F" w14:textId="77777777" w:rsidR="00BB5ABD" w:rsidRDefault="00BB5ABD" w:rsidP="00D24F8E">
            <w:pPr>
              <w:rPr>
                <w:b/>
              </w:rPr>
            </w:pPr>
            <w:r>
              <w:rPr>
                <w:b/>
              </w:rPr>
              <w:t>Duur opdracht:</w:t>
            </w:r>
          </w:p>
        </w:tc>
        <w:tc>
          <w:tcPr>
            <w:tcW w:w="5295" w:type="dxa"/>
          </w:tcPr>
          <w:p w14:paraId="50110C41" w14:textId="77777777" w:rsidR="00BB5ABD" w:rsidRPr="00BB5ABD" w:rsidRDefault="0057481E" w:rsidP="00D24F8E">
            <w:r>
              <w:t>12 maanden</w:t>
            </w:r>
          </w:p>
        </w:tc>
      </w:tr>
      <w:tr w:rsidR="00BB5ABD" w:rsidRPr="00BB5ABD" w14:paraId="6305E9E6" w14:textId="77777777" w:rsidTr="001C6FAE">
        <w:tc>
          <w:tcPr>
            <w:tcW w:w="3086" w:type="dxa"/>
          </w:tcPr>
          <w:p w14:paraId="375CB3E3" w14:textId="77777777" w:rsidR="00BB5ABD" w:rsidRDefault="00BB5ABD" w:rsidP="00D24F8E">
            <w:pPr>
              <w:rPr>
                <w:b/>
              </w:rPr>
            </w:pPr>
            <w:r>
              <w:rPr>
                <w:b/>
              </w:rPr>
              <w:t>Verlengingsopties:</w:t>
            </w:r>
          </w:p>
        </w:tc>
        <w:tc>
          <w:tcPr>
            <w:tcW w:w="5295" w:type="dxa"/>
          </w:tcPr>
          <w:p w14:paraId="7A6DD80A" w14:textId="77777777" w:rsidR="00BB5ABD" w:rsidRPr="00BB5ABD" w:rsidRDefault="0057481E" w:rsidP="00D24F8E">
            <w:r>
              <w:t>1</w:t>
            </w:r>
            <w:r w:rsidR="00F50CE0">
              <w:t xml:space="preserve">x </w:t>
            </w:r>
            <w:r>
              <w:t>12</w:t>
            </w:r>
            <w:r w:rsidR="00F50CE0">
              <w:t xml:space="preserve"> maanden </w:t>
            </w:r>
          </w:p>
        </w:tc>
      </w:tr>
      <w:tr w:rsidR="00BB5ABD" w:rsidRPr="00BB5ABD" w14:paraId="76E5F89E" w14:textId="77777777" w:rsidTr="001C6FAE">
        <w:tc>
          <w:tcPr>
            <w:tcW w:w="3086" w:type="dxa"/>
          </w:tcPr>
          <w:p w14:paraId="74EAF68A" w14:textId="77777777" w:rsidR="00BB5ABD" w:rsidRDefault="00BB5ABD" w:rsidP="00D24F8E">
            <w:pPr>
              <w:rPr>
                <w:b/>
              </w:rPr>
            </w:pPr>
            <w:r>
              <w:rPr>
                <w:b/>
              </w:rPr>
              <w:t>FSK:</w:t>
            </w:r>
          </w:p>
          <w:p w14:paraId="452066F5" w14:textId="0F9525DD" w:rsidR="00F50CE0" w:rsidRDefault="00F50CE0" w:rsidP="00D24F8E">
            <w:pPr>
              <w:rPr>
                <w:b/>
              </w:rPr>
            </w:pPr>
            <w:r>
              <w:rPr>
                <w:b/>
              </w:rPr>
              <w:t>Afwijkende werktijden:</w:t>
            </w:r>
          </w:p>
        </w:tc>
        <w:tc>
          <w:tcPr>
            <w:tcW w:w="5295" w:type="dxa"/>
          </w:tcPr>
          <w:p w14:paraId="071A940F" w14:textId="156BED16" w:rsidR="00BB5ABD" w:rsidRDefault="004E7F22" w:rsidP="00D24F8E">
            <w:r>
              <w:t>12</w:t>
            </w:r>
          </w:p>
          <w:p w14:paraId="448D2C36" w14:textId="417561AE" w:rsidR="00F50CE0" w:rsidRPr="00BB5ABD" w:rsidRDefault="0057481E" w:rsidP="00D24F8E">
            <w:r>
              <w:t>A</w:t>
            </w:r>
            <w:r w:rsidR="00F50CE0">
              <w:t>vonduren</w:t>
            </w:r>
            <w:r>
              <w:t xml:space="preserve"> sporadisch en indien absoluut noodzakelij</w:t>
            </w:r>
            <w:r w:rsidR="00B571D3">
              <w:t>k</w:t>
            </w:r>
          </w:p>
        </w:tc>
      </w:tr>
      <w:tr w:rsidR="001C6FAE" w:rsidRPr="00BB5ABD" w14:paraId="690AD50A" w14:textId="77777777" w:rsidTr="001C6FAE">
        <w:tc>
          <w:tcPr>
            <w:tcW w:w="3086" w:type="dxa"/>
          </w:tcPr>
          <w:p w14:paraId="6F7FBFE7" w14:textId="77777777" w:rsidR="001C6FAE" w:rsidRPr="001C6FAE" w:rsidRDefault="001C6FAE" w:rsidP="00D24F8E">
            <w:pPr>
              <w:rPr>
                <w:b/>
              </w:rPr>
            </w:pPr>
            <w:r w:rsidRPr="001C6FAE">
              <w:rPr>
                <w:b/>
              </w:rPr>
              <w:t>Data voor verificatiegesprek:</w:t>
            </w:r>
          </w:p>
        </w:tc>
        <w:tc>
          <w:tcPr>
            <w:tcW w:w="5295" w:type="dxa"/>
          </w:tcPr>
          <w:p w14:paraId="12F20086" w14:textId="16808D54" w:rsidR="001C6FAE" w:rsidRPr="001C6FAE" w:rsidRDefault="00967D7C" w:rsidP="00D24F8E">
            <w:r>
              <w:t>Week 4</w:t>
            </w:r>
          </w:p>
        </w:tc>
      </w:tr>
      <w:tr w:rsidR="00F52525" w:rsidRPr="00BB5ABD" w14:paraId="60004741" w14:textId="77777777" w:rsidTr="001C6FAE">
        <w:tc>
          <w:tcPr>
            <w:tcW w:w="3086" w:type="dxa"/>
          </w:tcPr>
          <w:p w14:paraId="5F9BE1F5" w14:textId="77777777" w:rsidR="00F52525" w:rsidRPr="00AD74CA" w:rsidRDefault="00F52525" w:rsidP="00F52525">
            <w:pPr>
              <w:rPr>
                <w:b/>
              </w:rPr>
            </w:pPr>
            <w:r w:rsidRPr="00AD74CA">
              <w:rPr>
                <w:b/>
              </w:rPr>
              <w:t>Tariefrange:</w:t>
            </w:r>
          </w:p>
        </w:tc>
        <w:tc>
          <w:tcPr>
            <w:tcW w:w="5295" w:type="dxa"/>
          </w:tcPr>
          <w:p w14:paraId="7A386179" w14:textId="5C1675B8" w:rsidR="00F52525" w:rsidRPr="00AD74CA" w:rsidRDefault="00196D7B" w:rsidP="00F52525">
            <w:r>
              <w:t>€80-€</w:t>
            </w:r>
            <w:r w:rsidR="00604958">
              <w:t>95</w:t>
            </w:r>
          </w:p>
        </w:tc>
      </w:tr>
      <w:tr w:rsidR="00F52525" w:rsidRPr="00BB5ABD" w14:paraId="3F3A2EB8" w14:textId="77777777" w:rsidTr="001C6FAE">
        <w:tc>
          <w:tcPr>
            <w:tcW w:w="3086" w:type="dxa"/>
          </w:tcPr>
          <w:p w14:paraId="05BA82D3" w14:textId="77777777" w:rsidR="00F52525" w:rsidRPr="00AD74CA" w:rsidRDefault="00F52525" w:rsidP="00F52525">
            <w:pPr>
              <w:rPr>
                <w:b/>
              </w:rPr>
            </w:pPr>
            <w:r w:rsidRPr="00AD74CA">
              <w:rPr>
                <w:b/>
              </w:rPr>
              <w:t>Verhouding prijs/kwaliteit:</w:t>
            </w:r>
          </w:p>
        </w:tc>
        <w:tc>
          <w:tcPr>
            <w:tcW w:w="5295" w:type="dxa"/>
          </w:tcPr>
          <w:p w14:paraId="5F3995F1" w14:textId="03C1A80D" w:rsidR="00F52525" w:rsidRPr="00AD74CA" w:rsidRDefault="00967D7C" w:rsidP="00F52525">
            <w:r>
              <w:t>2</w:t>
            </w:r>
            <w:r w:rsidR="00F52525" w:rsidRPr="00AD74CA">
              <w:t xml:space="preserve">0% - </w:t>
            </w:r>
            <w:r>
              <w:t>8</w:t>
            </w:r>
            <w:r w:rsidR="00F52525" w:rsidRPr="00AD74CA">
              <w:t>0%</w:t>
            </w:r>
          </w:p>
        </w:tc>
      </w:tr>
    </w:tbl>
    <w:p w14:paraId="361F1F76" w14:textId="77777777" w:rsidR="00BB5ABD" w:rsidRPr="00BB5ABD" w:rsidRDefault="00BB5ABD" w:rsidP="00BB5ABD"/>
    <w:p w14:paraId="06353DF7" w14:textId="0DE9C65F" w:rsidR="009D42D2" w:rsidRDefault="009D42D2" w:rsidP="00E26C9F">
      <w:pPr>
        <w:pStyle w:val="Kop2"/>
        <w:rPr>
          <w:b w:val="0"/>
          <w:bCs/>
          <w:i/>
          <w:iCs/>
          <w:color w:val="auto"/>
          <w:sz w:val="20"/>
          <w:szCs w:val="20"/>
        </w:rPr>
      </w:pPr>
      <w:r>
        <w:rPr>
          <w:b w:val="0"/>
          <w:bCs/>
          <w:i/>
          <w:iCs/>
          <w:color w:val="auto"/>
          <w:sz w:val="20"/>
          <w:szCs w:val="20"/>
        </w:rPr>
        <w:t xml:space="preserve">Heb jij ervaring als projectleider binnen de ICT en weet jij als geen ander de </w:t>
      </w:r>
      <w:r w:rsidR="00CD6565">
        <w:rPr>
          <w:b w:val="0"/>
          <w:bCs/>
          <w:i/>
          <w:iCs/>
          <w:color w:val="auto"/>
          <w:sz w:val="20"/>
          <w:szCs w:val="20"/>
        </w:rPr>
        <w:t>brug</w:t>
      </w:r>
      <w:r w:rsidR="00846924">
        <w:rPr>
          <w:b w:val="0"/>
          <w:bCs/>
          <w:i/>
          <w:iCs/>
          <w:color w:val="auto"/>
          <w:sz w:val="20"/>
          <w:szCs w:val="20"/>
        </w:rPr>
        <w:t xml:space="preserve"> </w:t>
      </w:r>
      <w:r w:rsidR="001A6990">
        <w:rPr>
          <w:b w:val="0"/>
          <w:bCs/>
          <w:i/>
          <w:iCs/>
          <w:color w:val="auto"/>
          <w:sz w:val="20"/>
          <w:szCs w:val="20"/>
        </w:rPr>
        <w:t>t</w:t>
      </w:r>
      <w:r w:rsidR="00846924">
        <w:rPr>
          <w:b w:val="0"/>
          <w:bCs/>
          <w:i/>
          <w:iCs/>
          <w:color w:val="auto"/>
          <w:sz w:val="20"/>
          <w:szCs w:val="20"/>
        </w:rPr>
        <w:t>e slaan</w:t>
      </w:r>
      <w:r>
        <w:rPr>
          <w:b w:val="0"/>
          <w:bCs/>
          <w:i/>
          <w:iCs/>
          <w:color w:val="auto"/>
          <w:sz w:val="20"/>
          <w:szCs w:val="20"/>
        </w:rPr>
        <w:t xml:space="preserve"> tussen de technische en business kant </w:t>
      </w:r>
      <w:r w:rsidR="001A6990">
        <w:rPr>
          <w:b w:val="0"/>
          <w:bCs/>
          <w:i/>
          <w:iCs/>
          <w:color w:val="auto"/>
          <w:sz w:val="20"/>
          <w:szCs w:val="20"/>
        </w:rPr>
        <w:t>binnen</w:t>
      </w:r>
      <w:r>
        <w:rPr>
          <w:b w:val="0"/>
          <w:bCs/>
          <w:i/>
          <w:iCs/>
          <w:color w:val="auto"/>
          <w:sz w:val="20"/>
          <w:szCs w:val="20"/>
        </w:rPr>
        <w:t xml:space="preserve"> de ICT</w:t>
      </w:r>
      <w:r w:rsidR="00846924">
        <w:rPr>
          <w:b w:val="0"/>
          <w:bCs/>
          <w:i/>
          <w:iCs/>
          <w:color w:val="auto"/>
          <w:sz w:val="20"/>
          <w:szCs w:val="20"/>
        </w:rPr>
        <w:t>? L</w:t>
      </w:r>
      <w:r>
        <w:rPr>
          <w:b w:val="0"/>
          <w:bCs/>
          <w:i/>
          <w:iCs/>
          <w:color w:val="auto"/>
          <w:sz w:val="20"/>
          <w:szCs w:val="20"/>
        </w:rPr>
        <w:t xml:space="preserve">ees dan verder! </w:t>
      </w:r>
    </w:p>
    <w:p w14:paraId="6306CACE" w14:textId="24728B3C" w:rsidR="00985BD0" w:rsidRDefault="00E26C9F" w:rsidP="00E26C9F">
      <w:pPr>
        <w:pStyle w:val="Kop2"/>
      </w:pPr>
      <w:r>
        <w:t xml:space="preserve">Jouw </w:t>
      </w:r>
      <w:r w:rsidR="0040706C">
        <w:t>opdracht</w:t>
      </w:r>
      <w:r>
        <w:t xml:space="preserve"> </w:t>
      </w:r>
    </w:p>
    <w:p w14:paraId="79BB74E4" w14:textId="4AE00EE6" w:rsidR="004305D1" w:rsidRDefault="004305D1" w:rsidP="004305D1">
      <w:r w:rsidRPr="00E64F3F">
        <w:t xml:space="preserve">Voor het </w:t>
      </w:r>
      <w:r>
        <w:t>implementatietraject van de inkoop 2022/2023 van de Wmo, Welzijn en (specialistische) jeugdhulp en wijkteams</w:t>
      </w:r>
      <w:r w:rsidRPr="00E64F3F">
        <w:t xml:space="preserve"> zijn wij op zoek naar een ervaren </w:t>
      </w:r>
      <w:r w:rsidR="0040706C">
        <w:t xml:space="preserve">projectleider, die de brug tussen de technische en business kant binnen de implementatie </w:t>
      </w:r>
      <w:r w:rsidR="00EF273A">
        <w:t xml:space="preserve">van de inkoop </w:t>
      </w:r>
      <w:r w:rsidR="0040706C">
        <w:t xml:space="preserve">weet te vertalen. </w:t>
      </w:r>
    </w:p>
    <w:p w14:paraId="7870A704" w14:textId="14C44003" w:rsidR="0040706C" w:rsidRDefault="0040706C" w:rsidP="004305D1"/>
    <w:p w14:paraId="7952AA31" w14:textId="0F4923C4" w:rsidR="007B1B3F" w:rsidRDefault="007B1B3F" w:rsidP="003D6BAD">
      <w:pPr>
        <w:rPr>
          <w:szCs w:val="20"/>
        </w:rPr>
      </w:pPr>
      <w:r w:rsidRPr="00E64F3F">
        <w:rPr>
          <w:szCs w:val="20"/>
        </w:rPr>
        <w:t>Inkoop is een middel om goede hulp en ondersteuning voor Rotterdammers te organiseren. En het is een middel om inhoudelijke verbeteringen in die hulp en ondersteuning te realiseren.</w:t>
      </w:r>
      <w:r>
        <w:rPr>
          <w:szCs w:val="20"/>
        </w:rPr>
        <w:t xml:space="preserve"> </w:t>
      </w:r>
      <w:r w:rsidRPr="00E64F3F">
        <w:rPr>
          <w:szCs w:val="20"/>
        </w:rPr>
        <w:t xml:space="preserve">Het inkooptraject van zorg, welzijn en jeugdhulp heeft invloed op de hulp en ondersteuning van ongeveer 53.000 Rotterdammers en een complex en divers veld van meer dan </w:t>
      </w:r>
      <w:r>
        <w:rPr>
          <w:szCs w:val="20"/>
        </w:rPr>
        <w:t>100</w:t>
      </w:r>
      <w:r w:rsidRPr="00E64F3F">
        <w:rPr>
          <w:szCs w:val="20"/>
        </w:rPr>
        <w:t xml:space="preserve"> aanbieders</w:t>
      </w:r>
      <w:r>
        <w:rPr>
          <w:szCs w:val="20"/>
        </w:rPr>
        <w:t>.</w:t>
      </w:r>
    </w:p>
    <w:p w14:paraId="13C282F2" w14:textId="77777777" w:rsidR="007B1B3F" w:rsidRDefault="007B1B3F" w:rsidP="003D6BAD">
      <w:pPr>
        <w:rPr>
          <w:szCs w:val="20"/>
        </w:rPr>
      </w:pPr>
    </w:p>
    <w:p w14:paraId="6DC94464" w14:textId="57105755" w:rsidR="00E50CA1" w:rsidRPr="0040706C" w:rsidRDefault="00254C48" w:rsidP="0040706C">
      <w:r>
        <w:t>Een groot component</w:t>
      </w:r>
      <w:r w:rsidR="009D42D2">
        <w:t xml:space="preserve"> binnen de implementatie van de inkoop van de Wmo, welzijn, wijkteams en jeugdhulp </w:t>
      </w:r>
      <w:r>
        <w:t>ligt binnen de ICT. We gaan namelijk met een nieuw systeem werken en gelijktijdig dient hierin gebouwd te worden voor de nieuwe inkoop. D</w:t>
      </w:r>
      <w:r w:rsidR="009D42D2">
        <w:t>it</w:t>
      </w:r>
      <w:r>
        <w:t xml:space="preserve"> betekent dat wij op zoek zijn naar een </w:t>
      </w:r>
      <w:r w:rsidR="009D42D2">
        <w:t>p</w:t>
      </w:r>
      <w:r>
        <w:t>rojectleider die graag de touwtjes in handen neemt en van elk project een succes weet te maken.</w:t>
      </w:r>
      <w:bookmarkStart w:id="0" w:name="comp:000058c8017c:00000001ec:53fc"/>
      <w:bookmarkEnd w:id="0"/>
      <w:r w:rsidR="0040706C">
        <w:t xml:space="preserve"> </w:t>
      </w:r>
    </w:p>
    <w:p w14:paraId="341E5D52" w14:textId="0BEEEA75" w:rsidR="00254C48" w:rsidRDefault="00254C48" w:rsidP="003D6BAD">
      <w:pPr>
        <w:pStyle w:val="Normaalweb"/>
        <w:spacing w:line="280" w:lineRule="atLeast"/>
        <w:rPr>
          <w:rFonts w:ascii="Arial" w:hAnsi="Arial" w:cs="Arial"/>
          <w:sz w:val="20"/>
          <w:szCs w:val="20"/>
        </w:rPr>
      </w:pPr>
    </w:p>
    <w:p w14:paraId="67A551E9" w14:textId="4C443574" w:rsidR="00254C48" w:rsidRDefault="00254C48" w:rsidP="003D6BAD">
      <w:pPr>
        <w:pStyle w:val="Normaalweb"/>
        <w:spacing w:line="280" w:lineRule="atLeast"/>
        <w:rPr>
          <w:rFonts w:ascii="Arial" w:hAnsi="Arial" w:cs="Arial"/>
          <w:sz w:val="20"/>
          <w:szCs w:val="20"/>
        </w:rPr>
      </w:pPr>
    </w:p>
    <w:p w14:paraId="6FC38CDD" w14:textId="3BFFDF70" w:rsidR="00254C48" w:rsidRDefault="00254C48" w:rsidP="003D6BAD">
      <w:pPr>
        <w:pStyle w:val="Normaalweb"/>
        <w:spacing w:line="280" w:lineRule="atLeast"/>
        <w:rPr>
          <w:rFonts w:ascii="Arial" w:hAnsi="Arial" w:cs="Arial"/>
          <w:sz w:val="20"/>
          <w:szCs w:val="20"/>
        </w:rPr>
      </w:pPr>
    </w:p>
    <w:p w14:paraId="622BADEB" w14:textId="40BBEF3B" w:rsidR="00254C48" w:rsidRDefault="00254C48" w:rsidP="003D6BAD">
      <w:pPr>
        <w:pStyle w:val="Normaalweb"/>
        <w:spacing w:line="280" w:lineRule="atLeast"/>
        <w:rPr>
          <w:rFonts w:ascii="Arial" w:hAnsi="Arial" w:cs="Arial"/>
          <w:sz w:val="20"/>
          <w:szCs w:val="20"/>
        </w:rPr>
      </w:pPr>
    </w:p>
    <w:p w14:paraId="04D582A1" w14:textId="0E0105F3" w:rsidR="00254C48" w:rsidRDefault="00254C48" w:rsidP="003D6BAD">
      <w:pPr>
        <w:pStyle w:val="Normaalweb"/>
        <w:spacing w:line="280" w:lineRule="atLeast"/>
        <w:rPr>
          <w:rFonts w:ascii="Arial" w:hAnsi="Arial" w:cs="Arial"/>
          <w:sz w:val="20"/>
          <w:szCs w:val="20"/>
        </w:rPr>
      </w:pPr>
    </w:p>
    <w:p w14:paraId="584DFC3D" w14:textId="42D29C82" w:rsidR="00254C48" w:rsidRDefault="00254C48" w:rsidP="003D6BAD">
      <w:pPr>
        <w:pStyle w:val="Normaalweb"/>
        <w:spacing w:line="280" w:lineRule="atLeast"/>
        <w:rPr>
          <w:rFonts w:ascii="Arial" w:hAnsi="Arial" w:cs="Arial"/>
          <w:sz w:val="20"/>
          <w:szCs w:val="20"/>
        </w:rPr>
      </w:pPr>
    </w:p>
    <w:p w14:paraId="24CAF3BB" w14:textId="18F511DF" w:rsidR="00254C48" w:rsidRDefault="00254C48" w:rsidP="003D6BAD">
      <w:pPr>
        <w:pStyle w:val="Normaalweb"/>
        <w:spacing w:line="280" w:lineRule="atLeast"/>
        <w:rPr>
          <w:rFonts w:ascii="Arial" w:hAnsi="Arial" w:cs="Arial"/>
          <w:sz w:val="20"/>
          <w:szCs w:val="20"/>
        </w:rPr>
      </w:pPr>
    </w:p>
    <w:p w14:paraId="2E6C580A" w14:textId="77777777" w:rsidR="00985BD0" w:rsidRPr="00E26C9F" w:rsidRDefault="00E26C9F" w:rsidP="00E26C9F">
      <w:pPr>
        <w:pStyle w:val="Kop2"/>
      </w:pPr>
      <w:r w:rsidRPr="00E26C9F">
        <w:lastRenderedPageBreak/>
        <w:t>Jouw</w:t>
      </w:r>
      <w:r w:rsidR="00985BD0" w:rsidRPr="00E26C9F">
        <w:t xml:space="preserve"> profiel</w:t>
      </w:r>
    </w:p>
    <w:p w14:paraId="48CFFC52" w14:textId="458D2FD8" w:rsidR="00EF273A" w:rsidRDefault="00EF273A" w:rsidP="00EF273A">
      <w:pPr>
        <w:pStyle w:val="Tekstopmerking"/>
      </w:pPr>
      <w:r w:rsidRPr="00E64F3F">
        <w:t>De ICT-opgave is zeer groot</w:t>
      </w:r>
      <w:r>
        <w:t xml:space="preserve">, omdat alle </w:t>
      </w:r>
      <w:r w:rsidRPr="00E64F3F">
        <w:t xml:space="preserve">inkoopvoorstellen leiden tot noodzakelijke aanpassingen </w:t>
      </w:r>
      <w:r>
        <w:t xml:space="preserve">in zowel het nieuw te bouwen systeem </w:t>
      </w:r>
      <w:proofErr w:type="spellStart"/>
      <w:r>
        <w:t>Sorga</w:t>
      </w:r>
      <w:proofErr w:type="spellEnd"/>
      <w:r>
        <w:t xml:space="preserve"> als </w:t>
      </w:r>
      <w:proofErr w:type="spellStart"/>
      <w:r w:rsidR="00CD6565">
        <w:t>G</w:t>
      </w:r>
      <w:r>
        <w:t>idso</w:t>
      </w:r>
      <w:proofErr w:type="spellEnd"/>
      <w:r>
        <w:t xml:space="preserve">, bestelmodule en </w:t>
      </w:r>
      <w:proofErr w:type="spellStart"/>
      <w:r>
        <w:t>ikc</w:t>
      </w:r>
      <w:proofErr w:type="spellEnd"/>
      <w:r>
        <w:t xml:space="preserve"> (rapportagemodules) voor zowel wmo, welzijn als jeugdhulp.</w:t>
      </w:r>
      <w:r w:rsidRPr="00E64F3F">
        <w:t xml:space="preserve"> Dit vergt een goed overzicht en een projectmatige aanpak.</w:t>
      </w:r>
    </w:p>
    <w:p w14:paraId="6CDCAD9F" w14:textId="77777777" w:rsidR="00EF273A" w:rsidRDefault="00EF273A" w:rsidP="00EF273A">
      <w:pPr>
        <w:pStyle w:val="Tekstopmerking"/>
      </w:pPr>
    </w:p>
    <w:p w14:paraId="0D7A54B2" w14:textId="2B2ACC5D" w:rsidR="006B4E9E" w:rsidRDefault="00EF273A" w:rsidP="003D6BAD">
      <w:pPr>
        <w:spacing w:line="240" w:lineRule="atLeast"/>
      </w:pPr>
      <w:r w:rsidRPr="00E64F3F">
        <w:t xml:space="preserve">Het is een intensieve periode van implementatie van de veranderingen, zowel intern als extern. </w:t>
      </w:r>
      <w:r>
        <w:t>Van</w:t>
      </w:r>
      <w:r w:rsidR="003D6BAD" w:rsidRPr="00E64F3F">
        <w:t xml:space="preserve"> het moment dat de inkoop ‘de markt op gaat’ tot het gunnen aan aanbieders en de daadwerkelijk ingangsdatum van de contracten. </w:t>
      </w:r>
    </w:p>
    <w:p w14:paraId="12204F08" w14:textId="77777777" w:rsidR="00846924" w:rsidRDefault="00846924" w:rsidP="003D6BAD">
      <w:pPr>
        <w:spacing w:line="240" w:lineRule="atLeast"/>
      </w:pPr>
    </w:p>
    <w:p w14:paraId="09C3D3B0" w14:textId="77777777" w:rsidR="003D6BAD" w:rsidRPr="00E64F3F" w:rsidRDefault="003D6BAD" w:rsidP="003D6BAD">
      <w:pPr>
        <w:spacing w:line="240" w:lineRule="atLeast"/>
      </w:pPr>
    </w:p>
    <w:p w14:paraId="389CAE5A" w14:textId="4A9727C3" w:rsidR="003D6BAD" w:rsidRPr="00EF273A" w:rsidRDefault="00EF273A" w:rsidP="003D6BAD">
      <w:pPr>
        <w:rPr>
          <w:b/>
          <w:bCs/>
        </w:rPr>
      </w:pPr>
      <w:r w:rsidRPr="00EF273A">
        <w:rPr>
          <w:b/>
          <w:bCs/>
        </w:rPr>
        <w:t>Wat je binnen d</w:t>
      </w:r>
      <w:r w:rsidR="003D6BAD" w:rsidRPr="00EF273A">
        <w:rPr>
          <w:b/>
          <w:bCs/>
        </w:rPr>
        <w:t>e rol</w:t>
      </w:r>
      <w:r w:rsidRPr="00EF273A">
        <w:rPr>
          <w:b/>
          <w:bCs/>
        </w:rPr>
        <w:t xml:space="preserve"> van projectleider gaat doen: </w:t>
      </w:r>
      <w:r w:rsidR="003D6BAD" w:rsidRPr="00EF273A">
        <w:rPr>
          <w:b/>
          <w:bCs/>
        </w:rPr>
        <w:t xml:space="preserve"> </w:t>
      </w:r>
    </w:p>
    <w:p w14:paraId="6DD97B00" w14:textId="77777777" w:rsidR="00436E19" w:rsidRPr="00E64F3F" w:rsidRDefault="00436E19" w:rsidP="00436E19">
      <w:pPr>
        <w:numPr>
          <w:ilvl w:val="0"/>
          <w:numId w:val="3"/>
        </w:numPr>
      </w:pPr>
      <w:r w:rsidRPr="00E64F3F">
        <w:t xml:space="preserve">Je bent projectleider op de ICT-opgave voor alle inkoopsporen en in die rol ben je onderdeel van het implementatieteam Inkoop 2022/2023 (overkoepelend overleg) </w:t>
      </w:r>
    </w:p>
    <w:p w14:paraId="6D3F3F06" w14:textId="535576F2" w:rsidR="003D6BAD" w:rsidRPr="00E64F3F" w:rsidRDefault="003D6BAD" w:rsidP="003D6BAD">
      <w:pPr>
        <w:numPr>
          <w:ilvl w:val="0"/>
          <w:numId w:val="3"/>
        </w:numPr>
      </w:pPr>
      <w:bookmarkStart w:id="1" w:name="_Hlk59431637"/>
      <w:r w:rsidRPr="00E64F3F">
        <w:rPr>
          <w:szCs w:val="20"/>
        </w:rPr>
        <w:t>Je treedt op als verbindende schakel tussen de vraagkant (Business) en aanbodkant (ICT), en bent de gesprekspartner voor zowel interne als externe stakeholders</w:t>
      </w:r>
      <w:r w:rsidR="00CB5DFE">
        <w:rPr>
          <w:szCs w:val="20"/>
        </w:rPr>
        <w:t xml:space="preserve"> waarbij je de taal van de techneuten goed spreekt.</w:t>
      </w:r>
    </w:p>
    <w:bookmarkEnd w:id="1"/>
    <w:p w14:paraId="2E61B2D4" w14:textId="77777777" w:rsidR="003D6BAD" w:rsidRPr="00E64F3F" w:rsidRDefault="003D6BAD" w:rsidP="003D6BAD">
      <w:pPr>
        <w:numPr>
          <w:ilvl w:val="0"/>
          <w:numId w:val="3"/>
        </w:numPr>
      </w:pPr>
      <w:r w:rsidRPr="00E64F3F">
        <w:t xml:space="preserve">Je beoordeelt en ontwikkelt ICT-opgave en bedenkt en/of maakt op basis van de analyse een plan van aanpak en voert dit </w:t>
      </w:r>
      <w:r w:rsidR="006B4E9E" w:rsidRPr="00E64F3F">
        <w:t xml:space="preserve">uit </w:t>
      </w:r>
      <w:r w:rsidRPr="00E64F3F">
        <w:t>met andere ICT-collega’s binnen de gemeente.</w:t>
      </w:r>
    </w:p>
    <w:p w14:paraId="75164D59" w14:textId="2121DF31" w:rsidR="003D6BAD" w:rsidRPr="00E64F3F" w:rsidRDefault="003D6BAD" w:rsidP="003D6BAD">
      <w:pPr>
        <w:numPr>
          <w:ilvl w:val="0"/>
          <w:numId w:val="3"/>
        </w:numPr>
      </w:pPr>
      <w:r w:rsidRPr="00E64F3F">
        <w:t>Je bent verantwoordelijk voor de planning en realisatie van de ICT-opgave in alle fasen van het project. Dit betekent dat je plant, a</w:t>
      </w:r>
      <w:r w:rsidRPr="00E64F3F">
        <w:rPr>
          <w:rFonts w:ascii="Proxima Nova" w:hAnsi="Proxima Nova" w:cs="Segoe UI"/>
        </w:rPr>
        <w:t>dviseert en stuurt op de realisatie van de noodzakelijke technische aanpassingen die voortvloeien uit de nieuwe inkoop. Je werkt hierbij nauw samen met de adviseur</w:t>
      </w:r>
      <w:r w:rsidR="007B48E3">
        <w:rPr>
          <w:rFonts w:ascii="Proxima Nova" w:hAnsi="Proxima Nova" w:cs="Segoe UI"/>
        </w:rPr>
        <w:t>s</w:t>
      </w:r>
      <w:r w:rsidRPr="00E64F3F">
        <w:rPr>
          <w:rFonts w:ascii="Proxima Nova" w:hAnsi="Proxima Nova" w:cs="Segoe UI"/>
        </w:rPr>
        <w:t xml:space="preserve"> A</w:t>
      </w:r>
      <w:r w:rsidR="00EF273A">
        <w:rPr>
          <w:rFonts w:ascii="Proxima Nova" w:hAnsi="Proxima Nova" w:cs="Segoe UI"/>
        </w:rPr>
        <w:t xml:space="preserve">dvies </w:t>
      </w:r>
      <w:r w:rsidRPr="00E64F3F">
        <w:rPr>
          <w:rFonts w:ascii="Proxima Nova" w:hAnsi="Proxima Nova" w:cs="Segoe UI"/>
        </w:rPr>
        <w:t>&amp;</w:t>
      </w:r>
      <w:r w:rsidR="00EF273A">
        <w:rPr>
          <w:rFonts w:ascii="Proxima Nova" w:hAnsi="Proxima Nova" w:cs="Segoe UI"/>
        </w:rPr>
        <w:t xml:space="preserve"> </w:t>
      </w:r>
      <w:r w:rsidRPr="00E64F3F">
        <w:rPr>
          <w:rFonts w:ascii="Proxima Nova" w:hAnsi="Proxima Nova" w:cs="Segoe UI"/>
        </w:rPr>
        <w:t>I</w:t>
      </w:r>
      <w:r w:rsidR="00EF273A">
        <w:rPr>
          <w:rFonts w:ascii="Proxima Nova" w:hAnsi="Proxima Nova" w:cs="Segoe UI"/>
        </w:rPr>
        <w:t>mplementatie</w:t>
      </w:r>
      <w:r w:rsidR="007B48E3">
        <w:rPr>
          <w:rFonts w:ascii="Proxima Nova" w:hAnsi="Proxima Nova" w:cs="Segoe UI"/>
        </w:rPr>
        <w:t xml:space="preserve"> en de business analist</w:t>
      </w:r>
      <w:r w:rsidRPr="00E64F3F">
        <w:rPr>
          <w:rFonts w:ascii="Proxima Nova" w:hAnsi="Proxima Nova" w:cs="Segoe UI"/>
        </w:rPr>
        <w:t xml:space="preserve">. </w:t>
      </w:r>
      <w:r w:rsidRPr="00E64F3F">
        <w:t xml:space="preserve">Hierbij spreekt je zowel de taal van de business als de techneuten. </w:t>
      </w:r>
    </w:p>
    <w:p w14:paraId="73A24378" w14:textId="1E7197E9" w:rsidR="003D6BAD" w:rsidRPr="00E64F3F" w:rsidRDefault="003D6BAD" w:rsidP="003D6BAD">
      <w:pPr>
        <w:numPr>
          <w:ilvl w:val="0"/>
          <w:numId w:val="3"/>
        </w:numPr>
      </w:pPr>
      <w:r w:rsidRPr="00E64F3F">
        <w:t>Je zorgt voor</w:t>
      </w:r>
      <w:r w:rsidR="00CD6565">
        <w:t xml:space="preserve"> een goede </w:t>
      </w:r>
      <w:r w:rsidRPr="00E64F3F">
        <w:t>beheersstructuur van de ICT-opgave</w:t>
      </w:r>
      <w:r w:rsidR="00CD6565">
        <w:t xml:space="preserve"> en daarnaast ben en voel jij je ook verantwoordelijk voor een goede borging van de opgave. </w:t>
      </w:r>
    </w:p>
    <w:p w14:paraId="3303416A" w14:textId="77777777" w:rsidR="003D6BAD" w:rsidRPr="00E64F3F" w:rsidRDefault="003D6BAD" w:rsidP="003D6BAD">
      <w:pPr>
        <w:numPr>
          <w:ilvl w:val="0"/>
          <w:numId w:val="3"/>
        </w:numPr>
      </w:pPr>
      <w:r w:rsidRPr="00E64F3F">
        <w:t xml:space="preserve">Je bent flexibel en weet dat </w:t>
      </w:r>
      <w:r>
        <w:t xml:space="preserve">Inkoopprocessen en </w:t>
      </w:r>
      <w:r w:rsidRPr="00E64F3F">
        <w:t>Implementatietrajecten gepaard gaan met onzekerheden en past je werkwijze indien nodig aan op de ontwikkelingen in het proces.</w:t>
      </w:r>
    </w:p>
    <w:p w14:paraId="1EF14BDD" w14:textId="70CAB0A8" w:rsidR="003D6BAD" w:rsidRPr="00E64F3F" w:rsidRDefault="003D6BAD" w:rsidP="003D6BAD">
      <w:pPr>
        <w:numPr>
          <w:ilvl w:val="0"/>
          <w:numId w:val="3"/>
        </w:numPr>
      </w:pPr>
      <w:r w:rsidRPr="00E64F3F">
        <w:t>Indien nodig schuif je aan bij interne en externe overleggen, w.o. van implementatieteam en ben je voorzitter van het ICT-overleg met de ICT-medewerkers van de zorgaanbieders.</w:t>
      </w:r>
    </w:p>
    <w:p w14:paraId="29F81449" w14:textId="77777777" w:rsidR="003D6BAD" w:rsidRDefault="003D6BAD" w:rsidP="00985BD0"/>
    <w:p w14:paraId="2D2EF46F" w14:textId="77777777" w:rsidR="00985BD0" w:rsidRDefault="00985BD0" w:rsidP="00E26C9F">
      <w:pPr>
        <w:pStyle w:val="Kop2"/>
      </w:pPr>
      <w:r>
        <w:t>Eisen</w:t>
      </w:r>
    </w:p>
    <w:p w14:paraId="7D641DD6" w14:textId="23179D8B" w:rsidR="003D6BAD" w:rsidRDefault="00CD6565" w:rsidP="00B618BC">
      <w:pPr>
        <w:numPr>
          <w:ilvl w:val="0"/>
          <w:numId w:val="5"/>
        </w:numPr>
        <w:rPr>
          <w:rFonts w:eastAsia="Times New Roman"/>
          <w:szCs w:val="20"/>
          <w:lang w:eastAsia="nl-NL"/>
        </w:rPr>
      </w:pPr>
      <w:r>
        <w:rPr>
          <w:rFonts w:eastAsia="Times New Roman"/>
          <w:szCs w:val="20"/>
          <w:lang w:eastAsia="nl-NL"/>
        </w:rPr>
        <w:t xml:space="preserve">Je beschikt minimaal over een afgeronde hbo-opleiding </w:t>
      </w:r>
    </w:p>
    <w:p w14:paraId="5C039192" w14:textId="763F4C26" w:rsidR="00B618BC" w:rsidRDefault="00B618BC" w:rsidP="00B618BC">
      <w:pPr>
        <w:numPr>
          <w:ilvl w:val="0"/>
          <w:numId w:val="5"/>
        </w:numPr>
        <w:rPr>
          <w:rFonts w:eastAsia="Times New Roman"/>
          <w:szCs w:val="20"/>
          <w:lang w:eastAsia="nl-NL"/>
        </w:rPr>
      </w:pPr>
      <w:r>
        <w:rPr>
          <w:rFonts w:eastAsia="Times New Roman"/>
          <w:szCs w:val="20"/>
          <w:lang w:eastAsia="nl-NL"/>
        </w:rPr>
        <w:t xml:space="preserve">Minimaal </w:t>
      </w:r>
      <w:r w:rsidR="00377AC8">
        <w:rPr>
          <w:rFonts w:eastAsia="Times New Roman"/>
          <w:szCs w:val="20"/>
          <w:lang w:eastAsia="nl-NL"/>
        </w:rPr>
        <w:t>drie</w:t>
      </w:r>
      <w:r>
        <w:rPr>
          <w:rFonts w:eastAsia="Times New Roman"/>
          <w:szCs w:val="20"/>
          <w:lang w:eastAsia="nl-NL"/>
        </w:rPr>
        <w:t xml:space="preserve"> jaar werkervaring met pro</w:t>
      </w:r>
      <w:r w:rsidR="006E7938">
        <w:rPr>
          <w:rFonts w:eastAsia="Times New Roman"/>
          <w:szCs w:val="20"/>
          <w:lang w:eastAsia="nl-NL"/>
        </w:rPr>
        <w:t xml:space="preserve">ject of </w:t>
      </w:r>
      <w:proofErr w:type="spellStart"/>
      <w:r w:rsidR="006E7938">
        <w:rPr>
          <w:rFonts w:eastAsia="Times New Roman"/>
          <w:szCs w:val="20"/>
          <w:lang w:eastAsia="nl-NL"/>
        </w:rPr>
        <w:t>proc</w:t>
      </w:r>
      <w:r>
        <w:rPr>
          <w:rFonts w:eastAsia="Times New Roman"/>
          <w:szCs w:val="20"/>
          <w:lang w:eastAsia="nl-NL"/>
        </w:rPr>
        <w:t>esmanagment</w:t>
      </w:r>
      <w:proofErr w:type="spellEnd"/>
      <w:r>
        <w:rPr>
          <w:rFonts w:eastAsia="Times New Roman"/>
          <w:szCs w:val="20"/>
          <w:lang w:eastAsia="nl-NL"/>
        </w:rPr>
        <w:t xml:space="preserve">, opgedaan in het afgelopen </w:t>
      </w:r>
      <w:r w:rsidR="00377AC8">
        <w:rPr>
          <w:rFonts w:eastAsia="Times New Roman"/>
          <w:szCs w:val="20"/>
          <w:lang w:eastAsia="nl-NL"/>
        </w:rPr>
        <w:t>acht</w:t>
      </w:r>
      <w:r>
        <w:rPr>
          <w:rFonts w:eastAsia="Times New Roman"/>
          <w:szCs w:val="20"/>
          <w:lang w:eastAsia="nl-NL"/>
        </w:rPr>
        <w:t xml:space="preserve"> jaar</w:t>
      </w:r>
    </w:p>
    <w:p w14:paraId="7899F184" w14:textId="3C93688B" w:rsidR="00CD6565" w:rsidRDefault="00CD6565" w:rsidP="00B618BC">
      <w:pPr>
        <w:numPr>
          <w:ilvl w:val="0"/>
          <w:numId w:val="5"/>
        </w:numPr>
        <w:rPr>
          <w:rFonts w:eastAsia="Times New Roman"/>
          <w:szCs w:val="20"/>
          <w:lang w:eastAsia="nl-NL"/>
        </w:rPr>
      </w:pPr>
      <w:r>
        <w:rPr>
          <w:rFonts w:eastAsia="Times New Roman"/>
          <w:szCs w:val="20"/>
          <w:lang w:eastAsia="nl-NL"/>
        </w:rPr>
        <w:t xml:space="preserve">Minimaal </w:t>
      </w:r>
      <w:r w:rsidR="004E59E1">
        <w:rPr>
          <w:rFonts w:eastAsia="Times New Roman"/>
          <w:szCs w:val="20"/>
          <w:lang w:eastAsia="nl-NL"/>
        </w:rPr>
        <w:t>vier</w:t>
      </w:r>
      <w:bookmarkStart w:id="2" w:name="_GoBack"/>
      <w:bookmarkEnd w:id="2"/>
      <w:r>
        <w:rPr>
          <w:rFonts w:eastAsia="Times New Roman"/>
          <w:szCs w:val="20"/>
          <w:lang w:eastAsia="nl-NL"/>
        </w:rPr>
        <w:t xml:space="preserve"> jaar ervaring als business analist of een soortgelijke functie, opgedaan in afgelopen </w:t>
      </w:r>
      <w:r w:rsidR="00377AC8">
        <w:rPr>
          <w:rFonts w:eastAsia="Times New Roman"/>
          <w:szCs w:val="20"/>
          <w:lang w:eastAsia="nl-NL"/>
        </w:rPr>
        <w:t>acht</w:t>
      </w:r>
      <w:r>
        <w:rPr>
          <w:rFonts w:eastAsia="Times New Roman"/>
          <w:szCs w:val="20"/>
          <w:lang w:eastAsia="nl-NL"/>
        </w:rPr>
        <w:t xml:space="preserve"> jaar </w:t>
      </w:r>
    </w:p>
    <w:p w14:paraId="3E35A3D9" w14:textId="51303C08" w:rsidR="00377AC8" w:rsidRPr="00377AC8" w:rsidRDefault="00377AC8" w:rsidP="00377AC8">
      <w:pPr>
        <w:numPr>
          <w:ilvl w:val="0"/>
          <w:numId w:val="5"/>
        </w:numPr>
        <w:rPr>
          <w:rFonts w:eastAsia="Times New Roman"/>
          <w:szCs w:val="20"/>
          <w:lang w:eastAsia="nl-NL"/>
        </w:rPr>
      </w:pPr>
      <w:r w:rsidRPr="00846924">
        <w:rPr>
          <w:rFonts w:eastAsia="Times New Roman"/>
          <w:szCs w:val="20"/>
          <w:lang w:eastAsia="nl-NL"/>
        </w:rPr>
        <w:t>Kennis van inkoop- en aanbestedingstrajecten bin</w:t>
      </w:r>
      <w:r>
        <w:rPr>
          <w:rFonts w:eastAsia="Times New Roman"/>
          <w:szCs w:val="20"/>
          <w:lang w:eastAsia="nl-NL"/>
        </w:rPr>
        <w:t>n</w:t>
      </w:r>
      <w:r w:rsidRPr="00846924">
        <w:rPr>
          <w:rFonts w:eastAsia="Times New Roman"/>
          <w:szCs w:val="20"/>
          <w:lang w:eastAsia="nl-NL"/>
        </w:rPr>
        <w:t xml:space="preserve">en de (semi) overheid </w:t>
      </w:r>
    </w:p>
    <w:p w14:paraId="7A623123" w14:textId="1E96FE65" w:rsidR="00CD6565" w:rsidRDefault="00CD6565" w:rsidP="00B618BC">
      <w:pPr>
        <w:numPr>
          <w:ilvl w:val="0"/>
          <w:numId w:val="5"/>
        </w:numPr>
        <w:rPr>
          <w:rFonts w:eastAsia="Times New Roman"/>
          <w:szCs w:val="20"/>
          <w:lang w:eastAsia="nl-NL"/>
        </w:rPr>
      </w:pPr>
      <w:r>
        <w:rPr>
          <w:rFonts w:eastAsia="Times New Roman"/>
          <w:szCs w:val="20"/>
          <w:lang w:eastAsia="nl-NL"/>
        </w:rPr>
        <w:t xml:space="preserve">Kennis en ervaring met systeemkoppelingen </w:t>
      </w:r>
    </w:p>
    <w:p w14:paraId="2BFFFD51" w14:textId="7D2CFC9A" w:rsidR="003D6BAD" w:rsidRPr="00B618BC" w:rsidRDefault="00B618BC" w:rsidP="00B618BC">
      <w:pPr>
        <w:numPr>
          <w:ilvl w:val="0"/>
          <w:numId w:val="5"/>
        </w:numPr>
        <w:spacing w:before="100" w:beforeAutospacing="1" w:after="100" w:afterAutospacing="1" w:line="240" w:lineRule="auto"/>
        <w:rPr>
          <w:rFonts w:ascii="Calibri" w:eastAsia="Times New Roman" w:hAnsi="Calibri" w:cs="Calibri"/>
          <w:color w:val="000000"/>
        </w:rPr>
      </w:pPr>
      <w:r>
        <w:rPr>
          <w:rFonts w:eastAsia="Times New Roman"/>
          <w:color w:val="000000"/>
        </w:rPr>
        <w:t>M</w:t>
      </w:r>
      <w:r w:rsidR="003D6BAD">
        <w:rPr>
          <w:rFonts w:eastAsia="Times New Roman"/>
          <w:color w:val="000000"/>
        </w:rPr>
        <w:t xml:space="preserve">inimaal </w:t>
      </w:r>
      <w:r w:rsidR="00377AC8">
        <w:rPr>
          <w:rFonts w:eastAsia="Times New Roman"/>
          <w:color w:val="000000"/>
        </w:rPr>
        <w:t>vijf</w:t>
      </w:r>
      <w:r w:rsidR="003D6BAD">
        <w:rPr>
          <w:rFonts w:eastAsia="Times New Roman"/>
          <w:color w:val="000000"/>
        </w:rPr>
        <w:t xml:space="preserve"> jaar ervaring binnen de publieke sector</w:t>
      </w:r>
      <w:r>
        <w:rPr>
          <w:rFonts w:eastAsia="Times New Roman"/>
          <w:color w:val="000000"/>
        </w:rPr>
        <w:t xml:space="preserve"> </w:t>
      </w:r>
      <w:r w:rsidR="00E97A90">
        <w:rPr>
          <w:rFonts w:eastAsia="Times New Roman"/>
          <w:color w:val="000000"/>
        </w:rPr>
        <w:t xml:space="preserve"> </w:t>
      </w:r>
    </w:p>
    <w:p w14:paraId="480067B6" w14:textId="529788B5" w:rsidR="00B618BC" w:rsidRDefault="00B618BC" w:rsidP="00B618BC">
      <w:pPr>
        <w:spacing w:before="100" w:beforeAutospacing="1" w:after="100" w:afterAutospacing="1" w:line="240" w:lineRule="auto"/>
        <w:rPr>
          <w:rFonts w:eastAsia="Times New Roman"/>
          <w:color w:val="000000"/>
        </w:rPr>
      </w:pPr>
    </w:p>
    <w:p w14:paraId="1A646E8F" w14:textId="19F21F85" w:rsidR="00B618BC" w:rsidRDefault="00B618BC" w:rsidP="00B618BC">
      <w:pPr>
        <w:spacing w:before="100" w:beforeAutospacing="1" w:after="100" w:afterAutospacing="1" w:line="240" w:lineRule="auto"/>
        <w:rPr>
          <w:rFonts w:eastAsia="Times New Roman"/>
          <w:color w:val="000000"/>
        </w:rPr>
      </w:pPr>
    </w:p>
    <w:p w14:paraId="78AFF44D" w14:textId="113C16A7" w:rsidR="00B618BC" w:rsidRDefault="00B618BC" w:rsidP="00B618BC">
      <w:pPr>
        <w:spacing w:before="100" w:beforeAutospacing="1" w:after="100" w:afterAutospacing="1" w:line="240" w:lineRule="auto"/>
        <w:rPr>
          <w:rFonts w:eastAsia="Times New Roman"/>
          <w:color w:val="000000"/>
        </w:rPr>
      </w:pPr>
    </w:p>
    <w:p w14:paraId="493DAEB4" w14:textId="5E640568" w:rsidR="00B618BC" w:rsidRDefault="00B618BC" w:rsidP="00B618BC">
      <w:pPr>
        <w:spacing w:before="100" w:beforeAutospacing="1" w:after="100" w:afterAutospacing="1" w:line="240" w:lineRule="auto"/>
        <w:rPr>
          <w:rFonts w:eastAsia="Times New Roman"/>
          <w:color w:val="000000"/>
        </w:rPr>
      </w:pPr>
    </w:p>
    <w:p w14:paraId="64310574" w14:textId="77777777" w:rsidR="00B618BC" w:rsidRDefault="00B618BC" w:rsidP="00B618BC">
      <w:pPr>
        <w:pStyle w:val="Kop2"/>
      </w:pPr>
      <w:r>
        <w:t>Wensen</w:t>
      </w:r>
    </w:p>
    <w:p w14:paraId="7EF3BCBD" w14:textId="000024B7" w:rsidR="00B618BC" w:rsidRPr="00846924" w:rsidRDefault="00B618BC" w:rsidP="00846924">
      <w:pPr>
        <w:numPr>
          <w:ilvl w:val="0"/>
          <w:numId w:val="7"/>
        </w:numPr>
        <w:rPr>
          <w:rFonts w:eastAsia="Times New Roman"/>
          <w:szCs w:val="20"/>
          <w:lang w:eastAsia="nl-NL"/>
        </w:rPr>
      </w:pPr>
      <w:r w:rsidRPr="00846924">
        <w:rPr>
          <w:rFonts w:eastAsia="Times New Roman"/>
          <w:szCs w:val="20"/>
          <w:lang w:eastAsia="nl-NL"/>
        </w:rPr>
        <w:t xml:space="preserve">Kennis en ervaring met de volgende systemen; Gidso, Socrates/Sorga, bestelmodule en berichtenverkeer </w:t>
      </w:r>
    </w:p>
    <w:p w14:paraId="729B2F24" w14:textId="28129F85" w:rsidR="00B618BC" w:rsidRPr="00846924" w:rsidRDefault="00B618BC" w:rsidP="00846924">
      <w:pPr>
        <w:numPr>
          <w:ilvl w:val="0"/>
          <w:numId w:val="7"/>
        </w:numPr>
        <w:rPr>
          <w:rFonts w:eastAsia="Times New Roman"/>
          <w:szCs w:val="20"/>
          <w:lang w:eastAsia="nl-NL"/>
        </w:rPr>
      </w:pPr>
      <w:r w:rsidRPr="00846924">
        <w:rPr>
          <w:rFonts w:eastAsia="Times New Roman"/>
          <w:szCs w:val="20"/>
          <w:lang w:eastAsia="nl-NL"/>
        </w:rPr>
        <w:t xml:space="preserve">Je beschikt over een afgeronde hbo-opleiding in de richting van Informatiekunde, bedrijfskunde of bedrijfskundige informatica </w:t>
      </w:r>
    </w:p>
    <w:p w14:paraId="014407B4" w14:textId="77777777" w:rsidR="00846924" w:rsidRPr="00846924" w:rsidRDefault="00B618BC" w:rsidP="00846924">
      <w:pPr>
        <w:numPr>
          <w:ilvl w:val="0"/>
          <w:numId w:val="7"/>
        </w:numPr>
        <w:rPr>
          <w:rFonts w:eastAsia="Times New Roman"/>
          <w:szCs w:val="20"/>
          <w:lang w:eastAsia="nl-NL"/>
        </w:rPr>
      </w:pPr>
      <w:r w:rsidRPr="00846924">
        <w:rPr>
          <w:rFonts w:eastAsia="Times New Roman"/>
          <w:szCs w:val="20"/>
          <w:lang w:eastAsia="nl-NL"/>
        </w:rPr>
        <w:t>Minimaal twee jaar werkervaring met implementatietrajecten, opgedaan in afgelopen vijf jaar</w:t>
      </w:r>
    </w:p>
    <w:p w14:paraId="7E93114B" w14:textId="77777777" w:rsidR="00BE5733" w:rsidRDefault="00846924" w:rsidP="00846924">
      <w:pPr>
        <w:numPr>
          <w:ilvl w:val="0"/>
          <w:numId w:val="7"/>
        </w:numPr>
        <w:rPr>
          <w:rFonts w:eastAsia="Times New Roman"/>
          <w:szCs w:val="20"/>
          <w:lang w:eastAsia="nl-NL"/>
        </w:rPr>
      </w:pPr>
      <w:r w:rsidRPr="00846924">
        <w:rPr>
          <w:rFonts w:eastAsia="Times New Roman"/>
          <w:szCs w:val="20"/>
          <w:lang w:eastAsia="nl-NL"/>
        </w:rPr>
        <w:t>Ervaring met</w:t>
      </w:r>
      <w:r>
        <w:rPr>
          <w:rFonts w:eastAsia="Times New Roman"/>
          <w:szCs w:val="20"/>
          <w:lang w:eastAsia="nl-NL"/>
        </w:rPr>
        <w:t xml:space="preserve"> het</w:t>
      </w:r>
      <w:r w:rsidRPr="00846924">
        <w:rPr>
          <w:rFonts w:eastAsia="Times New Roman"/>
          <w:szCs w:val="20"/>
          <w:lang w:eastAsia="nl-NL"/>
        </w:rPr>
        <w:t xml:space="preserve"> ophalen van stakeholdersbehoeftes </w:t>
      </w:r>
    </w:p>
    <w:p w14:paraId="6D7E7A55" w14:textId="5835EFAD" w:rsidR="00B618BC" w:rsidRPr="00846924" w:rsidRDefault="00BE5733" w:rsidP="00846924">
      <w:pPr>
        <w:numPr>
          <w:ilvl w:val="0"/>
          <w:numId w:val="7"/>
        </w:numPr>
        <w:rPr>
          <w:rFonts w:eastAsia="Times New Roman"/>
          <w:szCs w:val="20"/>
          <w:lang w:eastAsia="nl-NL"/>
        </w:rPr>
      </w:pPr>
      <w:r>
        <w:rPr>
          <w:rFonts w:eastAsia="Times New Roman"/>
          <w:szCs w:val="20"/>
          <w:lang w:eastAsia="nl-NL"/>
        </w:rPr>
        <w:t xml:space="preserve">Ervaring met </w:t>
      </w:r>
      <w:r w:rsidR="00846924">
        <w:rPr>
          <w:rFonts w:eastAsia="Times New Roman"/>
          <w:szCs w:val="20"/>
          <w:lang w:eastAsia="nl-NL"/>
        </w:rPr>
        <w:t>Agile werken</w:t>
      </w:r>
    </w:p>
    <w:p w14:paraId="3B12DAA5" w14:textId="0867EC2A" w:rsidR="00B618BC" w:rsidRPr="00846924" w:rsidRDefault="00B618BC" w:rsidP="00846924">
      <w:pPr>
        <w:numPr>
          <w:ilvl w:val="0"/>
          <w:numId w:val="7"/>
        </w:numPr>
        <w:rPr>
          <w:rFonts w:eastAsia="Times New Roman"/>
          <w:szCs w:val="20"/>
          <w:lang w:eastAsia="nl-NL"/>
        </w:rPr>
      </w:pPr>
      <w:r w:rsidRPr="00846924">
        <w:rPr>
          <w:rFonts w:eastAsia="Times New Roman"/>
          <w:szCs w:val="20"/>
          <w:lang w:eastAsia="nl-NL"/>
        </w:rPr>
        <w:t>Minimaal 1 jaar werkervaring binnen een gemeente met &gt;</w:t>
      </w:r>
      <w:r w:rsidR="00377AC8">
        <w:rPr>
          <w:rFonts w:eastAsia="Times New Roman"/>
          <w:szCs w:val="20"/>
          <w:lang w:eastAsia="nl-NL"/>
        </w:rPr>
        <w:t>25</w:t>
      </w:r>
      <w:r w:rsidRPr="00846924">
        <w:rPr>
          <w:rFonts w:eastAsia="Times New Roman"/>
          <w:szCs w:val="20"/>
          <w:lang w:eastAsia="nl-NL"/>
        </w:rPr>
        <w:t xml:space="preserve">0.000 inwoners </w:t>
      </w:r>
    </w:p>
    <w:p w14:paraId="719E3CD7" w14:textId="391B7D41" w:rsidR="00B618BC" w:rsidRPr="00846924" w:rsidRDefault="00B618BC" w:rsidP="00846924">
      <w:pPr>
        <w:numPr>
          <w:ilvl w:val="0"/>
          <w:numId w:val="7"/>
        </w:numPr>
        <w:rPr>
          <w:rFonts w:eastAsia="Times New Roman"/>
          <w:szCs w:val="20"/>
          <w:lang w:eastAsia="nl-NL"/>
        </w:rPr>
      </w:pPr>
      <w:r w:rsidRPr="00846924">
        <w:rPr>
          <w:rFonts w:eastAsia="Times New Roman"/>
          <w:szCs w:val="20"/>
          <w:lang w:eastAsia="nl-NL"/>
        </w:rPr>
        <w:t>Kennis en erva</w:t>
      </w:r>
      <w:r w:rsidR="00CB5DFE">
        <w:rPr>
          <w:rFonts w:eastAsia="Times New Roman"/>
          <w:szCs w:val="20"/>
          <w:lang w:eastAsia="nl-NL"/>
        </w:rPr>
        <w:t>ring met projectma</w:t>
      </w:r>
      <w:r w:rsidR="004E59E1">
        <w:rPr>
          <w:rFonts w:eastAsia="Times New Roman"/>
          <w:szCs w:val="20"/>
          <w:lang w:eastAsia="nl-NL"/>
        </w:rPr>
        <w:t>na</w:t>
      </w:r>
      <w:r w:rsidR="00CB5DFE">
        <w:rPr>
          <w:rFonts w:eastAsia="Times New Roman"/>
          <w:szCs w:val="20"/>
          <w:lang w:eastAsia="nl-NL"/>
        </w:rPr>
        <w:t xml:space="preserve">gement </w:t>
      </w:r>
      <w:proofErr w:type="gramStart"/>
      <w:r w:rsidR="00CB5DFE">
        <w:rPr>
          <w:rFonts w:eastAsia="Times New Roman"/>
          <w:szCs w:val="20"/>
          <w:lang w:eastAsia="nl-NL"/>
        </w:rPr>
        <w:t>conform</w:t>
      </w:r>
      <w:proofErr w:type="gramEnd"/>
      <w:r w:rsidR="00CB5DFE">
        <w:rPr>
          <w:rFonts w:eastAsia="Times New Roman"/>
          <w:szCs w:val="20"/>
          <w:lang w:eastAsia="nl-NL"/>
        </w:rPr>
        <w:t xml:space="preserve"> </w:t>
      </w:r>
      <w:r w:rsidRPr="00846924">
        <w:rPr>
          <w:rFonts w:eastAsia="Times New Roman"/>
          <w:szCs w:val="20"/>
          <w:lang w:eastAsia="nl-NL"/>
        </w:rPr>
        <w:t xml:space="preserve">Prince 2 </w:t>
      </w:r>
      <w:r w:rsidR="00CB5DFE">
        <w:rPr>
          <w:rFonts w:eastAsia="Times New Roman"/>
          <w:szCs w:val="20"/>
          <w:lang w:eastAsia="nl-NL"/>
        </w:rPr>
        <w:t>of RSPW</w:t>
      </w:r>
    </w:p>
    <w:p w14:paraId="5A888A3D" w14:textId="432C32F5" w:rsidR="00846924" w:rsidRDefault="00846924" w:rsidP="00846924">
      <w:pPr>
        <w:rPr>
          <w:rFonts w:eastAsia="Times New Roman"/>
          <w:szCs w:val="20"/>
          <w:lang w:eastAsia="nl-NL"/>
        </w:rPr>
      </w:pPr>
    </w:p>
    <w:p w14:paraId="52435668" w14:textId="77777777" w:rsidR="0044045D" w:rsidRDefault="0044045D" w:rsidP="0044045D">
      <w:pPr>
        <w:pStyle w:val="Kop2"/>
      </w:pPr>
      <w:r>
        <w:t>Competenties</w:t>
      </w:r>
    </w:p>
    <w:p w14:paraId="7C56BD0D" w14:textId="77777777" w:rsidR="0044045D" w:rsidRDefault="0044045D" w:rsidP="0044045D">
      <w:pPr>
        <w:pStyle w:val="Lijstalinea"/>
        <w:numPr>
          <w:ilvl w:val="0"/>
          <w:numId w:val="1"/>
        </w:numPr>
      </w:pPr>
      <w:r>
        <w:t>Resultaatgericht</w:t>
      </w:r>
    </w:p>
    <w:p w14:paraId="269FA3CB" w14:textId="2E4FE02F" w:rsidR="00436E19" w:rsidRDefault="00846924" w:rsidP="0044045D">
      <w:pPr>
        <w:pStyle w:val="Lijstalinea"/>
        <w:numPr>
          <w:ilvl w:val="0"/>
          <w:numId w:val="1"/>
        </w:numPr>
      </w:pPr>
      <w:r>
        <w:t>Integer</w:t>
      </w:r>
    </w:p>
    <w:p w14:paraId="555B7730" w14:textId="77777777" w:rsidR="003D6BAD" w:rsidRDefault="003D6BAD" w:rsidP="0044045D">
      <w:pPr>
        <w:pStyle w:val="Lijstalinea"/>
        <w:numPr>
          <w:ilvl w:val="0"/>
          <w:numId w:val="1"/>
        </w:numPr>
      </w:pPr>
      <w:r>
        <w:t>Flexibel</w:t>
      </w:r>
    </w:p>
    <w:p w14:paraId="30F8617A" w14:textId="77777777" w:rsidR="003D6BAD" w:rsidRDefault="003D6BAD" w:rsidP="0044045D">
      <w:pPr>
        <w:pStyle w:val="Lijstalinea"/>
        <w:numPr>
          <w:ilvl w:val="0"/>
          <w:numId w:val="1"/>
        </w:numPr>
      </w:pPr>
      <w:r>
        <w:t>Plannen en organiseren</w:t>
      </w:r>
    </w:p>
    <w:p w14:paraId="43C05485" w14:textId="77777777" w:rsidR="003D6BAD" w:rsidRDefault="003D6BAD" w:rsidP="0044045D">
      <w:pPr>
        <w:pStyle w:val="Lijstalinea"/>
        <w:numPr>
          <w:ilvl w:val="0"/>
          <w:numId w:val="1"/>
        </w:numPr>
      </w:pPr>
      <w:r>
        <w:t>Goede communicatieve vaardigheden</w:t>
      </w:r>
    </w:p>
    <w:p w14:paraId="44774BEE" w14:textId="11F0C0C1" w:rsidR="00436E19" w:rsidRDefault="00846924" w:rsidP="0044045D">
      <w:pPr>
        <w:pStyle w:val="Lijstalinea"/>
        <w:numPr>
          <w:ilvl w:val="0"/>
          <w:numId w:val="1"/>
        </w:numPr>
      </w:pPr>
      <w:r>
        <w:t>K</w:t>
      </w:r>
      <w:r w:rsidR="00436E19">
        <w:t>lantgerichtheid</w:t>
      </w:r>
    </w:p>
    <w:p w14:paraId="5C1F6283" w14:textId="1FD9AC7B" w:rsidR="00846924" w:rsidRDefault="00846924" w:rsidP="0044045D">
      <w:pPr>
        <w:pStyle w:val="Lijstalinea"/>
        <w:numPr>
          <w:ilvl w:val="0"/>
          <w:numId w:val="1"/>
        </w:numPr>
      </w:pPr>
      <w:r>
        <w:t>Omgevingsbewust</w:t>
      </w:r>
    </w:p>
    <w:p w14:paraId="7CBAB9E1" w14:textId="3630F504" w:rsidR="00846924" w:rsidRDefault="00846924" w:rsidP="0044045D">
      <w:pPr>
        <w:pStyle w:val="Lijstalinea"/>
        <w:numPr>
          <w:ilvl w:val="0"/>
          <w:numId w:val="1"/>
        </w:numPr>
      </w:pPr>
      <w:r>
        <w:t xml:space="preserve">Politieksensitief </w:t>
      </w:r>
    </w:p>
    <w:p w14:paraId="2FA8CC98" w14:textId="44833A73" w:rsidR="0044045D" w:rsidRDefault="00846924" w:rsidP="00DD159E">
      <w:pPr>
        <w:pStyle w:val="Lijstalinea"/>
        <w:numPr>
          <w:ilvl w:val="0"/>
          <w:numId w:val="1"/>
        </w:numPr>
      </w:pPr>
      <w:r>
        <w:t xml:space="preserve">Analytisch vermogen </w:t>
      </w:r>
    </w:p>
    <w:p w14:paraId="3921AB05" w14:textId="5BAAB595" w:rsidR="00F75467" w:rsidRDefault="00F75467" w:rsidP="00BB5ABD"/>
    <w:p w14:paraId="79BDA29B" w14:textId="77777777" w:rsidR="00985BD0" w:rsidRDefault="00985BD0" w:rsidP="00E26C9F">
      <w:pPr>
        <w:pStyle w:val="Kop2"/>
      </w:pPr>
      <w:r>
        <w:t>De afdeling</w:t>
      </w:r>
    </w:p>
    <w:p w14:paraId="7B1407C5" w14:textId="77777777" w:rsidR="00DC33CB" w:rsidRDefault="00213A93" w:rsidP="00DC33CB">
      <w:r w:rsidRPr="00DC33CB">
        <w:t xml:space="preserve">De afdeling </w:t>
      </w:r>
      <w:r w:rsidR="00436E19" w:rsidRPr="0085606A">
        <w:t xml:space="preserve">Administratie, </w:t>
      </w:r>
      <w:r w:rsidR="00436E19">
        <w:t xml:space="preserve">Advies en Implementatie, </w:t>
      </w:r>
      <w:r w:rsidR="00436E19" w:rsidRPr="0085606A">
        <w:t>Bedrijfs</w:t>
      </w:r>
      <w:r w:rsidR="00436E19">
        <w:t>voering</w:t>
      </w:r>
      <w:r w:rsidR="00436E19" w:rsidRPr="0085606A">
        <w:t xml:space="preserve"> en </w:t>
      </w:r>
      <w:proofErr w:type="spellStart"/>
      <w:r w:rsidR="00436E19" w:rsidRPr="0085606A">
        <w:t>Vakontwikkeling</w:t>
      </w:r>
      <w:proofErr w:type="spellEnd"/>
      <w:r w:rsidR="00436E19" w:rsidRPr="0085606A">
        <w:t xml:space="preserve"> </w:t>
      </w:r>
      <w:r w:rsidR="00436E19">
        <w:t>(</w:t>
      </w:r>
      <w:r w:rsidRPr="00DC33CB">
        <w:t>ABV</w:t>
      </w:r>
      <w:r w:rsidR="00436E19">
        <w:t>)</w:t>
      </w:r>
      <w:r w:rsidRPr="00DC33CB">
        <w:t xml:space="preserve"> bestaat uit ongeveer 240 bevlogen medewerkers verdeeld over team Advies &amp; Implementatie, team Bedrijfsvoering, team </w:t>
      </w:r>
      <w:proofErr w:type="spellStart"/>
      <w:r w:rsidRPr="00DC33CB">
        <w:t>Vakontwikkeling</w:t>
      </w:r>
      <w:proofErr w:type="spellEnd"/>
      <w:r w:rsidRPr="00DC33CB">
        <w:t xml:space="preserve"> &amp; Kwaliteit en de drie backoffice teams. </w:t>
      </w:r>
      <w:r w:rsidR="00DC33CB">
        <w:t>D</w:t>
      </w:r>
      <w:r w:rsidR="00DC33CB" w:rsidRPr="0085606A">
        <w:t xml:space="preserve">e afdeling </w:t>
      </w:r>
      <w:r w:rsidR="00DC33CB">
        <w:t>ondersteunt de uitvoerende afdelingen bij hun activiteiten</w:t>
      </w:r>
      <w:r w:rsidR="00DC33CB" w:rsidRPr="0085606A">
        <w:t xml:space="preserve">. </w:t>
      </w:r>
      <w:r w:rsidR="00DC33CB">
        <w:t>Uitvoerende afdelingen zijn onder andere de wijkteams, de Vraagwijzer en het KBR. I</w:t>
      </w:r>
      <w:r w:rsidR="00DC33CB" w:rsidRPr="0085606A">
        <w:t>n deze afdeling zijn de administratieve taken, inning en facturering van de eigen bijdrage, de kwaliteitsontwikkeling</w:t>
      </w:r>
      <w:r w:rsidR="00DC33CB">
        <w:t xml:space="preserve">- en bewaking </w:t>
      </w:r>
      <w:r w:rsidR="00DC33CB" w:rsidRPr="0085606A">
        <w:t>van de uitvoerende processen, klachtenafhandeling en overige ondersteunende taken belegd</w:t>
      </w:r>
      <w:r w:rsidR="00DC33CB">
        <w:t>.</w:t>
      </w:r>
      <w:r w:rsidR="00DC33CB" w:rsidRPr="00DC33CB">
        <w:t xml:space="preserve"> </w:t>
      </w:r>
      <w:r w:rsidR="00DC33CB">
        <w:t>Ook voeren deze a</w:t>
      </w:r>
      <w:r w:rsidRPr="00DC33CB">
        <w:t xml:space="preserve">fdelingen de taken vanuit de Wet Maatschappelijke Ondersteuning, Jeugdwet en Schulddienstverlening </w:t>
      </w:r>
      <w:r w:rsidR="00DC33CB">
        <w:t>uit.</w:t>
      </w:r>
      <w:r w:rsidRPr="003E624B">
        <w:rPr>
          <w:highlight w:val="green"/>
        </w:rPr>
        <w:br/>
      </w:r>
    </w:p>
    <w:p w14:paraId="4A7B0D52" w14:textId="77777777" w:rsidR="00436E19" w:rsidRPr="00436E19" w:rsidRDefault="00436E19" w:rsidP="00436E19">
      <w:pPr>
        <w:pStyle w:val="Kop2"/>
      </w:pPr>
      <w:r>
        <w:t>Het cluster</w:t>
      </w:r>
    </w:p>
    <w:p w14:paraId="52011A25" w14:textId="77777777" w:rsidR="001A6990" w:rsidRDefault="00DC33CB" w:rsidP="001A6990">
      <w:pPr>
        <w:spacing w:line="240" w:lineRule="auto"/>
      </w:pPr>
      <w:r>
        <w:t>De missie van het cluster M</w:t>
      </w:r>
      <w:r w:rsidR="00436E19">
        <w:t xml:space="preserve">aatschappelijke </w:t>
      </w:r>
      <w:r>
        <w:t>O</w:t>
      </w:r>
      <w:r w:rsidR="00436E19">
        <w:t>ntwikkeling (MO)</w:t>
      </w:r>
      <w:r>
        <w:t xml:space="preserve"> is om de </w:t>
      </w:r>
      <w:r w:rsidRPr="00571C05">
        <w:t xml:space="preserve">Rotterdammers </w:t>
      </w:r>
      <w:r>
        <w:t xml:space="preserve">te stimuleren </w:t>
      </w:r>
      <w:r w:rsidRPr="00571C05">
        <w:t xml:space="preserve">mee te doen in de stad (participatie). </w:t>
      </w:r>
      <w:r>
        <w:t xml:space="preserve">MO </w:t>
      </w:r>
      <w:r w:rsidRPr="00571C05">
        <w:t>bied</w:t>
      </w:r>
      <w:r>
        <w:t>t</w:t>
      </w:r>
      <w:r w:rsidRPr="00571C05">
        <w:t xml:space="preserve"> faciliteiten voor sport, cultuur, onderwijs, zorg of andere dienstverlening (de basis). We bieden lichte ondersteuning als zelfstandig leven niet lukt, en de omgeving die niet kan bieden. Wij bieden als het echt niet anders kan intensieve inzet van de noodzakelijke zorg (bemoeizorg). </w:t>
      </w:r>
      <w:r>
        <w:t xml:space="preserve">Vanuit deze missie heeft de directie </w:t>
      </w:r>
      <w:r w:rsidRPr="0085606A">
        <w:t>Maatschappelijk Ondersteuning in de Wijk (MOW)</w:t>
      </w:r>
      <w:r>
        <w:t xml:space="preserve"> haar opgave geformuleerd:</w:t>
      </w:r>
      <w:r w:rsidR="001A6990">
        <w:t xml:space="preserve"> “</w:t>
      </w:r>
      <w:r w:rsidR="001A6990" w:rsidRPr="00571C05">
        <w:rPr>
          <w:i/>
        </w:rPr>
        <w:t xml:space="preserve">We </w:t>
      </w:r>
      <w:r w:rsidR="001A6990" w:rsidRPr="00571C05">
        <w:rPr>
          <w:i/>
        </w:rPr>
        <w:lastRenderedPageBreak/>
        <w:t>geven passende en tijdige ondersteuning, op basis van excellente dienstverlening met als</w:t>
      </w:r>
      <w:r w:rsidR="001A6990">
        <w:rPr>
          <w:i/>
        </w:rPr>
        <w:t xml:space="preserve"> </w:t>
      </w:r>
      <w:r w:rsidR="001A6990" w:rsidRPr="00571C05">
        <w:rPr>
          <w:i/>
        </w:rPr>
        <w:t>doel dat Rotterdammers</w:t>
      </w:r>
      <w:r w:rsidR="001A6990">
        <w:rPr>
          <w:i/>
        </w:rPr>
        <w:t xml:space="preserve"> waar mogelijk zelfredzaam zijn</w:t>
      </w:r>
      <w:r w:rsidR="001A6990" w:rsidRPr="00571C05">
        <w:rPr>
          <w:i/>
        </w:rPr>
        <w:t>”</w:t>
      </w:r>
    </w:p>
    <w:p w14:paraId="3B9B4226" w14:textId="4E458D10" w:rsidR="004622E0" w:rsidRDefault="004622E0" w:rsidP="001A6990">
      <w:pPr>
        <w:spacing w:line="240" w:lineRule="auto"/>
      </w:pPr>
    </w:p>
    <w:p w14:paraId="5D416FCF" w14:textId="363A81B8" w:rsidR="004622E0" w:rsidRDefault="004622E0" w:rsidP="001A6990">
      <w:pPr>
        <w:spacing w:line="240" w:lineRule="auto"/>
      </w:pPr>
    </w:p>
    <w:p w14:paraId="5DF90642"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57FCB" w14:textId="77777777" w:rsidR="0057481E" w:rsidRDefault="0057481E" w:rsidP="00985BD0">
      <w:pPr>
        <w:spacing w:line="240" w:lineRule="auto"/>
      </w:pPr>
      <w:r>
        <w:separator/>
      </w:r>
    </w:p>
  </w:endnote>
  <w:endnote w:type="continuationSeparator" w:id="0">
    <w:p w14:paraId="7E56C33C" w14:textId="77777777" w:rsidR="0057481E" w:rsidRDefault="0057481E"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237D1" w14:textId="77777777" w:rsidR="00985BD0" w:rsidRDefault="00985BD0" w:rsidP="00985BD0">
    <w:pPr>
      <w:pStyle w:val="Voettekst"/>
      <w:jc w:val="right"/>
    </w:pPr>
    <w:r w:rsidRPr="00985BD0">
      <w:rPr>
        <w:noProof/>
      </w:rPr>
      <w:drawing>
        <wp:inline distT="0" distB="0" distL="0" distR="0" wp14:anchorId="5415B10C" wp14:editId="5F35F957">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CC73F" w14:textId="77777777" w:rsidR="0057481E" w:rsidRDefault="0057481E" w:rsidP="00985BD0">
      <w:pPr>
        <w:spacing w:line="240" w:lineRule="auto"/>
      </w:pPr>
      <w:r>
        <w:separator/>
      </w:r>
    </w:p>
  </w:footnote>
  <w:footnote w:type="continuationSeparator" w:id="0">
    <w:p w14:paraId="14EAF78C" w14:textId="77777777" w:rsidR="0057481E" w:rsidRDefault="0057481E"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86CCC" w14:textId="77777777" w:rsidR="00985BD0" w:rsidRDefault="00985BD0" w:rsidP="00985BD0">
    <w:pPr>
      <w:pStyle w:val="Koptekst"/>
      <w:jc w:val="right"/>
    </w:pPr>
    <w:r w:rsidRPr="00985BD0">
      <w:rPr>
        <w:noProof/>
      </w:rPr>
      <w:drawing>
        <wp:inline distT="0" distB="0" distL="0" distR="0" wp14:anchorId="2EC49F42" wp14:editId="481E7906">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0F27"/>
    <w:multiLevelType w:val="hybridMultilevel"/>
    <w:tmpl w:val="D9BC90DC"/>
    <w:lvl w:ilvl="0" w:tplc="04130001">
      <w:start w:val="1"/>
      <w:numFmt w:val="bullet"/>
      <w:lvlText w:val=""/>
      <w:lvlJc w:val="left"/>
      <w:pPr>
        <w:ind w:left="360" w:hanging="360"/>
      </w:pPr>
      <w:rPr>
        <w:rFonts w:ascii="Symbol" w:hAnsi="Symbol" w:hint="default"/>
        <w:b/>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861655A"/>
    <w:multiLevelType w:val="hybridMultilevel"/>
    <w:tmpl w:val="0762A2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3BC1F31"/>
    <w:multiLevelType w:val="hybridMultilevel"/>
    <w:tmpl w:val="A40A90D6"/>
    <w:lvl w:ilvl="0" w:tplc="04130001">
      <w:start w:val="1"/>
      <w:numFmt w:val="bullet"/>
      <w:lvlText w:val=""/>
      <w:lvlJc w:val="left"/>
      <w:pPr>
        <w:ind w:left="360" w:hanging="360"/>
      </w:pPr>
      <w:rPr>
        <w:rFonts w:ascii="Symbol" w:hAnsi="Symbol" w:hint="default"/>
        <w:b/>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3D5546"/>
    <w:multiLevelType w:val="hybridMultilevel"/>
    <w:tmpl w:val="54B6528A"/>
    <w:lvl w:ilvl="0" w:tplc="0413000F">
      <w:start w:val="1"/>
      <w:numFmt w:val="decimal"/>
      <w:lvlText w:val="%1."/>
      <w:lvlJc w:val="left"/>
      <w:pPr>
        <w:ind w:left="360" w:hanging="360"/>
      </w:pPr>
      <w:rPr>
        <w:rFonts w:hint="default"/>
        <w:b/>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6761717"/>
    <w:multiLevelType w:val="hybridMultilevel"/>
    <w:tmpl w:val="0624E3CA"/>
    <w:lvl w:ilvl="0" w:tplc="1FC89A24">
      <w:numFmt w:val="bullet"/>
      <w:lvlText w:val="-"/>
      <w:lvlJc w:val="left"/>
      <w:pPr>
        <w:ind w:left="360" w:hanging="360"/>
      </w:pPr>
      <w:rPr>
        <w:rFonts w:ascii="Arial" w:eastAsiaTheme="minorHAnsi" w:hAnsi="Arial" w:cs="Arial" w:hint="default"/>
        <w:b/>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81E"/>
    <w:rsid w:val="00094A27"/>
    <w:rsid w:val="000E5F65"/>
    <w:rsid w:val="00196D7B"/>
    <w:rsid w:val="001A6990"/>
    <w:rsid w:val="001C6FAE"/>
    <w:rsid w:val="00213A93"/>
    <w:rsid w:val="002333C9"/>
    <w:rsid w:val="00243436"/>
    <w:rsid w:val="00254C48"/>
    <w:rsid w:val="00274112"/>
    <w:rsid w:val="00276513"/>
    <w:rsid w:val="002E0709"/>
    <w:rsid w:val="00334F8A"/>
    <w:rsid w:val="00377AC8"/>
    <w:rsid w:val="00397E10"/>
    <w:rsid w:val="003D6BAD"/>
    <w:rsid w:val="003E624B"/>
    <w:rsid w:val="0040706C"/>
    <w:rsid w:val="004305D1"/>
    <w:rsid w:val="00436E19"/>
    <w:rsid w:val="0044045D"/>
    <w:rsid w:val="004622E0"/>
    <w:rsid w:val="004D48F9"/>
    <w:rsid w:val="004E59E1"/>
    <w:rsid w:val="004E7F22"/>
    <w:rsid w:val="0056054F"/>
    <w:rsid w:val="00564314"/>
    <w:rsid w:val="0057481E"/>
    <w:rsid w:val="00582040"/>
    <w:rsid w:val="005E2C40"/>
    <w:rsid w:val="00604958"/>
    <w:rsid w:val="006B486E"/>
    <w:rsid w:val="006B4E9E"/>
    <w:rsid w:val="006E7938"/>
    <w:rsid w:val="007B1B3F"/>
    <w:rsid w:val="007B48E3"/>
    <w:rsid w:val="008329BB"/>
    <w:rsid w:val="00846924"/>
    <w:rsid w:val="0088610C"/>
    <w:rsid w:val="008F501F"/>
    <w:rsid w:val="00900DC3"/>
    <w:rsid w:val="009463E1"/>
    <w:rsid w:val="00967D7C"/>
    <w:rsid w:val="00985BD0"/>
    <w:rsid w:val="009D42D2"/>
    <w:rsid w:val="00A3520A"/>
    <w:rsid w:val="00A70FA2"/>
    <w:rsid w:val="00A77EBE"/>
    <w:rsid w:val="00AD74CA"/>
    <w:rsid w:val="00B177C6"/>
    <w:rsid w:val="00B55D50"/>
    <w:rsid w:val="00B571D3"/>
    <w:rsid w:val="00B618BC"/>
    <w:rsid w:val="00BA42DB"/>
    <w:rsid w:val="00BB5ABD"/>
    <w:rsid w:val="00BE18E0"/>
    <w:rsid w:val="00BE5733"/>
    <w:rsid w:val="00C47B4F"/>
    <w:rsid w:val="00CB5DFE"/>
    <w:rsid w:val="00CD6565"/>
    <w:rsid w:val="00D75A02"/>
    <w:rsid w:val="00DC33CB"/>
    <w:rsid w:val="00E26C9F"/>
    <w:rsid w:val="00E50CA1"/>
    <w:rsid w:val="00E97A90"/>
    <w:rsid w:val="00EB6620"/>
    <w:rsid w:val="00EF273A"/>
    <w:rsid w:val="00F50CE0"/>
    <w:rsid w:val="00F52525"/>
    <w:rsid w:val="00F70235"/>
    <w:rsid w:val="00F75467"/>
    <w:rsid w:val="00FA68C2"/>
    <w:rsid w:val="00FD4E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B58439"/>
  <w15:chartTrackingRefBased/>
  <w15:docId w15:val="{C254375C-B9D9-4695-A8DC-C170579D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paragraph" w:styleId="Geenafstand">
    <w:name w:val="No Spacing"/>
    <w:uiPriority w:val="1"/>
    <w:qFormat/>
    <w:rsid w:val="00213A93"/>
    <w:pPr>
      <w:spacing w:after="0" w:line="240" w:lineRule="auto"/>
    </w:pPr>
    <w:rPr>
      <w:rFonts w:ascii="Arial" w:hAnsi="Arial" w:cs="Arial"/>
      <w:sz w:val="20"/>
    </w:rPr>
  </w:style>
  <w:style w:type="paragraph" w:styleId="Normaalweb">
    <w:name w:val="Normal (Web)"/>
    <w:basedOn w:val="Standaard"/>
    <w:uiPriority w:val="99"/>
    <w:rsid w:val="003D6BAD"/>
    <w:pPr>
      <w:spacing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6B486E"/>
    <w:rPr>
      <w:sz w:val="16"/>
      <w:szCs w:val="16"/>
    </w:rPr>
  </w:style>
  <w:style w:type="paragraph" w:styleId="Tekstopmerking">
    <w:name w:val="annotation text"/>
    <w:basedOn w:val="Standaard"/>
    <w:link w:val="TekstopmerkingChar"/>
    <w:uiPriority w:val="99"/>
    <w:unhideWhenUsed/>
    <w:rsid w:val="006B486E"/>
    <w:pPr>
      <w:spacing w:line="240" w:lineRule="auto"/>
    </w:pPr>
    <w:rPr>
      <w:szCs w:val="20"/>
    </w:rPr>
  </w:style>
  <w:style w:type="character" w:customStyle="1" w:styleId="TekstopmerkingChar">
    <w:name w:val="Tekst opmerking Char"/>
    <w:basedOn w:val="Standaardalinea-lettertype"/>
    <w:link w:val="Tekstopmerking"/>
    <w:uiPriority w:val="99"/>
    <w:rsid w:val="006B486E"/>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B486E"/>
    <w:rPr>
      <w:b/>
      <w:bCs/>
    </w:rPr>
  </w:style>
  <w:style w:type="character" w:customStyle="1" w:styleId="OnderwerpvanopmerkingChar">
    <w:name w:val="Onderwerp van opmerking Char"/>
    <w:basedOn w:val="TekstopmerkingChar"/>
    <w:link w:val="Onderwerpvanopmerking"/>
    <w:uiPriority w:val="99"/>
    <w:semiHidden/>
    <w:rsid w:val="006B486E"/>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2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973</Words>
  <Characters>5357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Kruf T.P. (Thomas)</dc:creator>
  <cp:keywords/>
  <dc:description/>
  <cp:lastModifiedBy>Leito J. (Jasmin)</cp:lastModifiedBy>
  <cp:revision>2</cp:revision>
  <cp:lastPrinted>2021-01-22T08:02:00Z</cp:lastPrinted>
  <dcterms:created xsi:type="dcterms:W3CDTF">2021-01-22T09:40:00Z</dcterms:created>
  <dcterms:modified xsi:type="dcterms:W3CDTF">2021-01-22T09:40:00Z</dcterms:modified>
</cp:coreProperties>
</file>